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0B98E0" w14:textId="1A722E82" w:rsidR="006249F2" w:rsidRPr="00792839" w:rsidRDefault="00655605" w:rsidP="006249F2">
      <w:pPr>
        <w:jc w:val="center"/>
        <w:rPr>
          <w:rFonts w:ascii="Arial" w:hAnsi="Arial" w:cs="Arial"/>
          <w:b/>
          <w:sz w:val="36"/>
          <w:szCs w:val="36"/>
          <w:lang w:val="fr-CH"/>
        </w:rPr>
      </w:pPr>
      <w:r w:rsidRPr="00792839">
        <w:rPr>
          <w:rFonts w:ascii="Arial" w:hAnsi="Arial" w:cs="Arial"/>
          <w:b/>
          <w:sz w:val="36"/>
          <w:szCs w:val="36"/>
          <w:lang w:val="fr-CH"/>
        </w:rPr>
        <w:t xml:space="preserve">Modèle d’ordre du jour </w:t>
      </w:r>
      <w:r w:rsidR="00D024C4">
        <w:rPr>
          <w:rFonts w:ascii="Arial" w:hAnsi="Arial" w:cs="Arial"/>
          <w:b/>
          <w:sz w:val="36"/>
          <w:szCs w:val="36"/>
          <w:lang w:val="fr-CH"/>
        </w:rPr>
        <w:t>avec</w:t>
      </w:r>
      <w:r w:rsidRPr="00792839">
        <w:rPr>
          <w:rFonts w:ascii="Arial" w:hAnsi="Arial" w:cs="Arial"/>
          <w:b/>
          <w:sz w:val="36"/>
          <w:szCs w:val="36"/>
          <w:lang w:val="fr-CH"/>
        </w:rPr>
        <w:t xml:space="preserve"> recommandations</w:t>
      </w:r>
    </w:p>
    <w:p w14:paraId="46F4AE3A" w14:textId="77777777" w:rsidR="006249F2" w:rsidRPr="00792839" w:rsidRDefault="006249F2" w:rsidP="006249F2">
      <w:pPr>
        <w:pStyle w:val="ListParagraph"/>
        <w:jc w:val="both"/>
        <w:rPr>
          <w:rFonts w:ascii="Arial" w:hAnsi="Arial" w:cs="Arial"/>
          <w:b/>
          <w:sz w:val="24"/>
          <w:szCs w:val="20"/>
          <w:u w:val="single"/>
          <w:lang w:val="fr-CH"/>
        </w:rPr>
      </w:pPr>
    </w:p>
    <w:p w14:paraId="33CCD3A4" w14:textId="0C779F5A" w:rsidR="006249F2" w:rsidRPr="00792839" w:rsidRDefault="005B4211" w:rsidP="008F0AB5">
      <w:pPr>
        <w:autoSpaceDE w:val="0"/>
        <w:autoSpaceDN w:val="0"/>
        <w:jc w:val="center"/>
        <w:rPr>
          <w:rFonts w:ascii="Arial" w:hAnsi="Arial" w:cs="Arial"/>
          <w:color w:val="000000"/>
          <w:sz w:val="20"/>
          <w:szCs w:val="24"/>
          <w:lang w:val="fr-CH"/>
        </w:rPr>
      </w:pPr>
      <w:r w:rsidRPr="00792839">
        <w:rPr>
          <w:rFonts w:ascii="Arial" w:hAnsi="Arial" w:cs="Arial"/>
          <w:b/>
          <w:bCs/>
          <w:color w:val="000000"/>
          <w:sz w:val="20"/>
          <w:szCs w:val="24"/>
          <w:lang w:val="fr-CH"/>
        </w:rPr>
        <w:t>Ordre du jour</w:t>
      </w:r>
    </w:p>
    <w:p w14:paraId="53E01BFC" w14:textId="3F75CF2A" w:rsidR="006249F2" w:rsidRPr="00D024C4" w:rsidRDefault="005B4211" w:rsidP="008F0AB5">
      <w:pPr>
        <w:autoSpaceDE w:val="0"/>
        <w:autoSpaceDN w:val="0"/>
        <w:jc w:val="center"/>
        <w:rPr>
          <w:rFonts w:ascii="Arial" w:hAnsi="Arial" w:cs="Arial"/>
          <w:color w:val="000000"/>
          <w:sz w:val="20"/>
          <w:szCs w:val="24"/>
          <w:lang w:val="fr-CH"/>
        </w:rPr>
      </w:pPr>
      <w:r w:rsidRPr="00792839">
        <w:rPr>
          <w:rFonts w:ascii="Arial" w:hAnsi="Arial" w:cs="Arial"/>
          <w:color w:val="000000"/>
          <w:sz w:val="20"/>
          <w:szCs w:val="24"/>
          <w:lang w:val="fr-CH"/>
        </w:rPr>
        <w:t>Réunion de la Commission d</w:t>
      </w:r>
      <w:r w:rsidR="006F4B41" w:rsidRPr="00792839">
        <w:rPr>
          <w:rFonts w:ascii="Arial" w:hAnsi="Arial" w:cs="Arial"/>
          <w:color w:val="000000"/>
          <w:sz w:val="20"/>
          <w:szCs w:val="24"/>
          <w:lang w:val="fr-CH"/>
        </w:rPr>
        <w:t>es</w:t>
      </w:r>
      <w:r w:rsidR="008C6A86" w:rsidRPr="00D024C4">
        <w:rPr>
          <w:rFonts w:ascii="Arial" w:hAnsi="Arial" w:cs="Arial"/>
          <w:color w:val="000000"/>
          <w:sz w:val="20"/>
          <w:szCs w:val="24"/>
          <w:lang w:val="fr-CH"/>
        </w:rPr>
        <w:t xml:space="preserve"> </w:t>
      </w:r>
      <w:r w:rsidRPr="00D024C4">
        <w:rPr>
          <w:rFonts w:ascii="Arial" w:hAnsi="Arial" w:cs="Arial"/>
          <w:color w:val="000000"/>
          <w:sz w:val="20"/>
          <w:szCs w:val="24"/>
          <w:lang w:val="fr-CH"/>
        </w:rPr>
        <w:t>athlètes</w:t>
      </w:r>
    </w:p>
    <w:p w14:paraId="579E717B" w14:textId="44194F5F" w:rsidR="006249F2" w:rsidRPr="0058106C" w:rsidRDefault="00214BB8" w:rsidP="008F0AB5">
      <w:pPr>
        <w:autoSpaceDE w:val="0"/>
        <w:autoSpaceDN w:val="0"/>
        <w:jc w:val="center"/>
        <w:rPr>
          <w:rFonts w:ascii="Arial" w:hAnsi="Arial" w:cs="Arial"/>
          <w:color w:val="000000"/>
          <w:sz w:val="20"/>
          <w:szCs w:val="20"/>
          <w:lang w:val="fr-CH"/>
        </w:rPr>
      </w:pPr>
      <w:r w:rsidRPr="38866A51">
        <w:rPr>
          <w:rFonts w:ascii="Arial" w:hAnsi="Arial" w:cs="Arial"/>
          <w:color w:val="000000" w:themeColor="text1"/>
          <w:sz w:val="20"/>
          <w:szCs w:val="20"/>
          <w:lang w:val="fr-CH"/>
        </w:rPr>
        <w:t>Date :</w:t>
      </w:r>
      <w:r w:rsidR="006249F2" w:rsidRPr="38866A51">
        <w:rPr>
          <w:rFonts w:ascii="Arial" w:hAnsi="Arial" w:cs="Arial"/>
          <w:color w:val="000000" w:themeColor="text1"/>
          <w:sz w:val="20"/>
          <w:szCs w:val="20"/>
          <w:lang w:val="fr-CH"/>
        </w:rPr>
        <w:t xml:space="preserve"> </w:t>
      </w:r>
      <w:r w:rsidR="00511426" w:rsidRPr="38866A51">
        <w:rPr>
          <w:rFonts w:ascii="Arial" w:hAnsi="Arial" w:cs="Arial"/>
          <w:color w:val="000000" w:themeColor="text1"/>
          <w:sz w:val="20"/>
          <w:szCs w:val="20"/>
          <w:highlight w:val="yellow"/>
          <w:lang w:val="fr-CH"/>
        </w:rPr>
        <w:t>[Ins</w:t>
      </w:r>
      <w:r w:rsidR="005B4211" w:rsidRPr="38866A51">
        <w:rPr>
          <w:rFonts w:ascii="Arial" w:hAnsi="Arial" w:cs="Arial"/>
          <w:color w:val="000000" w:themeColor="text1"/>
          <w:sz w:val="20"/>
          <w:szCs w:val="20"/>
          <w:highlight w:val="yellow"/>
          <w:lang w:val="fr-CH"/>
        </w:rPr>
        <w:t xml:space="preserve">érer </w:t>
      </w:r>
      <w:r w:rsidR="1481363E" w:rsidRPr="38866A51">
        <w:rPr>
          <w:rFonts w:ascii="Arial" w:hAnsi="Arial" w:cs="Arial"/>
          <w:color w:val="000000" w:themeColor="text1"/>
          <w:sz w:val="20"/>
          <w:szCs w:val="20"/>
          <w:highlight w:val="yellow"/>
          <w:lang w:val="fr-CH"/>
        </w:rPr>
        <w:t xml:space="preserve">la </w:t>
      </w:r>
      <w:r w:rsidR="005B4211" w:rsidRPr="38866A51">
        <w:rPr>
          <w:rFonts w:ascii="Arial" w:hAnsi="Arial" w:cs="Arial"/>
          <w:color w:val="000000" w:themeColor="text1"/>
          <w:sz w:val="20"/>
          <w:szCs w:val="20"/>
          <w:highlight w:val="yellow"/>
          <w:lang w:val="fr-CH"/>
        </w:rPr>
        <w:t>date de la réunion</w:t>
      </w:r>
      <w:r w:rsidR="00511426" w:rsidRPr="38866A51">
        <w:rPr>
          <w:rFonts w:ascii="Arial" w:hAnsi="Arial" w:cs="Arial"/>
          <w:color w:val="000000" w:themeColor="text1"/>
          <w:sz w:val="20"/>
          <w:szCs w:val="20"/>
          <w:highlight w:val="yellow"/>
          <w:lang w:val="fr-CH"/>
        </w:rPr>
        <w:t>]</w:t>
      </w:r>
    </w:p>
    <w:p w14:paraId="74745AD7" w14:textId="0FE8922C" w:rsidR="006249F2" w:rsidRPr="0058106C" w:rsidRDefault="00214BB8" w:rsidP="008F0AB5">
      <w:pPr>
        <w:autoSpaceDE w:val="0"/>
        <w:autoSpaceDN w:val="0"/>
        <w:jc w:val="center"/>
        <w:rPr>
          <w:rFonts w:ascii="Arial" w:hAnsi="Arial" w:cs="Arial"/>
          <w:color w:val="000000"/>
          <w:sz w:val="20"/>
          <w:szCs w:val="20"/>
          <w:lang w:val="fr-CH"/>
        </w:rPr>
      </w:pPr>
      <w:r w:rsidRPr="38866A51">
        <w:rPr>
          <w:rFonts w:ascii="Arial" w:hAnsi="Arial" w:cs="Arial"/>
          <w:color w:val="000000" w:themeColor="text1"/>
          <w:sz w:val="20"/>
          <w:szCs w:val="20"/>
          <w:lang w:val="fr-CH"/>
        </w:rPr>
        <w:t>Lieu :</w:t>
      </w:r>
      <w:r w:rsidR="00511426" w:rsidRPr="38866A51">
        <w:rPr>
          <w:rFonts w:ascii="Arial" w:hAnsi="Arial" w:cs="Arial"/>
          <w:color w:val="000000" w:themeColor="text1"/>
          <w:sz w:val="20"/>
          <w:szCs w:val="20"/>
          <w:lang w:val="fr-CH"/>
        </w:rPr>
        <w:t xml:space="preserve"> </w:t>
      </w:r>
      <w:r w:rsidR="00511426" w:rsidRPr="38866A51">
        <w:rPr>
          <w:rFonts w:ascii="Arial" w:hAnsi="Arial" w:cs="Arial"/>
          <w:color w:val="000000" w:themeColor="text1"/>
          <w:sz w:val="20"/>
          <w:szCs w:val="20"/>
          <w:highlight w:val="yellow"/>
          <w:lang w:val="fr-CH"/>
        </w:rPr>
        <w:t>[Ins</w:t>
      </w:r>
      <w:r w:rsidR="005B4211" w:rsidRPr="38866A51">
        <w:rPr>
          <w:rFonts w:ascii="Arial" w:hAnsi="Arial" w:cs="Arial"/>
          <w:color w:val="000000" w:themeColor="text1"/>
          <w:sz w:val="20"/>
          <w:szCs w:val="20"/>
          <w:highlight w:val="yellow"/>
          <w:lang w:val="fr-CH"/>
        </w:rPr>
        <w:t xml:space="preserve">érer </w:t>
      </w:r>
      <w:r w:rsidR="2A97B79A" w:rsidRPr="38866A51">
        <w:rPr>
          <w:rFonts w:ascii="Arial" w:hAnsi="Arial" w:cs="Arial"/>
          <w:color w:val="000000" w:themeColor="text1"/>
          <w:sz w:val="20"/>
          <w:szCs w:val="20"/>
          <w:highlight w:val="yellow"/>
          <w:lang w:val="fr-CH"/>
        </w:rPr>
        <w:t xml:space="preserve">le </w:t>
      </w:r>
      <w:r w:rsidR="00511426" w:rsidRPr="38866A51">
        <w:rPr>
          <w:rFonts w:ascii="Arial" w:hAnsi="Arial" w:cs="Arial"/>
          <w:color w:val="000000" w:themeColor="text1"/>
          <w:sz w:val="20"/>
          <w:szCs w:val="20"/>
          <w:highlight w:val="yellow"/>
          <w:lang w:val="fr-CH"/>
        </w:rPr>
        <w:t>l</w:t>
      </w:r>
      <w:r w:rsidR="005B4211" w:rsidRPr="38866A51">
        <w:rPr>
          <w:rFonts w:ascii="Arial" w:hAnsi="Arial" w:cs="Arial"/>
          <w:color w:val="000000" w:themeColor="text1"/>
          <w:sz w:val="20"/>
          <w:szCs w:val="20"/>
          <w:highlight w:val="yellow"/>
          <w:lang w:val="fr-CH"/>
        </w:rPr>
        <w:t>ieu de la réunion</w:t>
      </w:r>
      <w:r w:rsidR="00511426" w:rsidRPr="38866A51">
        <w:rPr>
          <w:rFonts w:ascii="Arial" w:hAnsi="Arial" w:cs="Arial"/>
          <w:color w:val="000000" w:themeColor="text1"/>
          <w:sz w:val="20"/>
          <w:szCs w:val="20"/>
          <w:highlight w:val="yellow"/>
          <w:lang w:val="fr-CH"/>
        </w:rPr>
        <w:t>]</w:t>
      </w:r>
    </w:p>
    <w:p w14:paraId="2ECDDE2C" w14:textId="77777777" w:rsidR="006249F2" w:rsidRPr="0058106C" w:rsidRDefault="006249F2" w:rsidP="006249F2">
      <w:pPr>
        <w:autoSpaceDE w:val="0"/>
        <w:autoSpaceDN w:val="0"/>
        <w:jc w:val="both"/>
        <w:rPr>
          <w:rFonts w:ascii="Arial" w:hAnsi="Arial" w:cs="Arial"/>
          <w:color w:val="000000"/>
          <w:sz w:val="24"/>
          <w:szCs w:val="24"/>
          <w:lang w:val="fr-CH"/>
        </w:rPr>
      </w:pPr>
      <w:r w:rsidRPr="0058106C">
        <w:rPr>
          <w:rFonts w:ascii="Arial" w:hAnsi="Arial" w:cs="Arial"/>
          <w:color w:val="000000"/>
          <w:sz w:val="24"/>
          <w:szCs w:val="24"/>
          <w:lang w:val="fr-CH"/>
        </w:rPr>
        <w:t xml:space="preserve">_________________________________________ </w:t>
      </w:r>
    </w:p>
    <w:p w14:paraId="2AD0FF66" w14:textId="7B39EFF5" w:rsidR="006249F2" w:rsidRPr="0058106C" w:rsidRDefault="006249F2" w:rsidP="006249F2">
      <w:pPr>
        <w:pStyle w:val="Default"/>
        <w:jc w:val="both"/>
        <w:rPr>
          <w:rFonts w:ascii="Arial" w:hAnsi="Arial" w:cs="Arial"/>
          <w:lang w:val="fr-CH"/>
        </w:rPr>
      </w:pPr>
    </w:p>
    <w:p w14:paraId="2EE2B57C" w14:textId="61E2E896" w:rsidR="006249F2" w:rsidRPr="0058106C" w:rsidRDefault="00D71BFD" w:rsidP="006249F2">
      <w:pPr>
        <w:pStyle w:val="Default"/>
        <w:jc w:val="both"/>
        <w:rPr>
          <w:rFonts w:ascii="Arial" w:hAnsi="Arial" w:cs="Arial"/>
          <w:b/>
          <w:bCs/>
          <w:sz w:val="20"/>
          <w:lang w:val="fr-CH"/>
        </w:rPr>
      </w:pPr>
      <w:r w:rsidRPr="0058106C">
        <w:rPr>
          <w:rFonts w:ascii="Arial" w:hAnsi="Arial" w:cs="Arial"/>
          <w:b/>
          <w:bCs/>
          <w:sz w:val="20"/>
          <w:lang w:val="fr-CH"/>
        </w:rPr>
        <w:t xml:space="preserve">Points </w:t>
      </w:r>
      <w:r w:rsidR="0058106C" w:rsidRPr="0058106C">
        <w:rPr>
          <w:rFonts w:ascii="Arial" w:hAnsi="Arial" w:cs="Arial"/>
          <w:b/>
          <w:bCs/>
          <w:sz w:val="20"/>
          <w:lang w:val="fr-CH"/>
        </w:rPr>
        <w:t>permanents :</w:t>
      </w:r>
    </w:p>
    <w:p w14:paraId="4A59302F" w14:textId="77777777" w:rsidR="006249F2" w:rsidRPr="0058106C" w:rsidRDefault="006249F2" w:rsidP="006249F2">
      <w:pPr>
        <w:pStyle w:val="Default"/>
        <w:jc w:val="both"/>
        <w:rPr>
          <w:rFonts w:ascii="Arial" w:hAnsi="Arial" w:cs="Arial"/>
          <w:sz w:val="20"/>
          <w:szCs w:val="22"/>
          <w:lang w:val="fr-CH"/>
        </w:rPr>
      </w:pPr>
    </w:p>
    <w:p w14:paraId="5A9A689E" w14:textId="77777777" w:rsidR="006249F2" w:rsidRPr="0058106C" w:rsidRDefault="006249F2" w:rsidP="006249F2">
      <w:pPr>
        <w:pStyle w:val="Default"/>
        <w:jc w:val="both"/>
        <w:rPr>
          <w:rFonts w:ascii="Arial" w:hAnsi="Arial" w:cs="Arial"/>
          <w:b/>
          <w:bCs/>
          <w:sz w:val="20"/>
          <w:szCs w:val="22"/>
          <w:lang w:val="fr-CH"/>
        </w:rPr>
      </w:pPr>
      <w:r w:rsidRPr="0058106C">
        <w:rPr>
          <w:rFonts w:ascii="Arial" w:hAnsi="Arial" w:cs="Arial"/>
          <w:b/>
          <w:bCs/>
          <w:sz w:val="20"/>
          <w:szCs w:val="22"/>
          <w:lang w:val="fr-CH"/>
        </w:rPr>
        <w:t> 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0"/>
        <w:gridCol w:w="983"/>
        <w:gridCol w:w="7413"/>
      </w:tblGrid>
      <w:tr w:rsidR="00511426" w:rsidRPr="0058106C" w14:paraId="01FB09C9" w14:textId="77777777" w:rsidTr="38866A51">
        <w:tc>
          <w:tcPr>
            <w:tcW w:w="670" w:type="dxa"/>
          </w:tcPr>
          <w:p w14:paraId="70AC64AA" w14:textId="77777777" w:rsidR="00511426" w:rsidRPr="0058106C" w:rsidRDefault="00511426" w:rsidP="006C0936">
            <w:pPr>
              <w:pStyle w:val="Default"/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2"/>
                <w:lang w:val="fr-CH"/>
              </w:rPr>
            </w:pPr>
            <w:r w:rsidRPr="0058106C">
              <w:rPr>
                <w:rFonts w:ascii="Arial" w:hAnsi="Arial" w:cs="Arial"/>
                <w:b/>
                <w:bCs/>
                <w:sz w:val="20"/>
                <w:szCs w:val="22"/>
                <w:lang w:val="fr-CH"/>
              </w:rPr>
              <w:t>No.</w:t>
            </w:r>
          </w:p>
        </w:tc>
        <w:tc>
          <w:tcPr>
            <w:tcW w:w="983" w:type="dxa"/>
          </w:tcPr>
          <w:p w14:paraId="209EC3D9" w14:textId="5E3C4A56" w:rsidR="00511426" w:rsidRPr="0058106C" w:rsidRDefault="00D71BFD" w:rsidP="006C0936">
            <w:pPr>
              <w:pStyle w:val="Default"/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2"/>
                <w:lang w:val="fr-CH"/>
              </w:rPr>
            </w:pPr>
            <w:r w:rsidRPr="0058106C">
              <w:rPr>
                <w:rFonts w:ascii="Arial" w:hAnsi="Arial" w:cs="Arial"/>
                <w:b/>
                <w:bCs/>
                <w:sz w:val="20"/>
                <w:szCs w:val="22"/>
                <w:lang w:val="fr-CH"/>
              </w:rPr>
              <w:t>Heure</w:t>
            </w:r>
          </w:p>
        </w:tc>
        <w:tc>
          <w:tcPr>
            <w:tcW w:w="7413" w:type="dxa"/>
          </w:tcPr>
          <w:p w14:paraId="05CC1980" w14:textId="5691B89B" w:rsidR="00511426" w:rsidRPr="0058106C" w:rsidRDefault="00D71BFD" w:rsidP="006C0936">
            <w:pPr>
              <w:pStyle w:val="Default"/>
              <w:spacing w:after="240"/>
              <w:rPr>
                <w:rFonts w:ascii="Arial" w:hAnsi="Arial" w:cs="Arial"/>
                <w:b/>
                <w:bCs/>
                <w:sz w:val="20"/>
                <w:szCs w:val="22"/>
                <w:lang w:val="fr-CH"/>
              </w:rPr>
            </w:pPr>
            <w:r w:rsidRPr="0058106C">
              <w:rPr>
                <w:rFonts w:ascii="Arial" w:hAnsi="Arial" w:cs="Arial"/>
                <w:b/>
                <w:bCs/>
                <w:sz w:val="20"/>
                <w:szCs w:val="22"/>
                <w:lang w:val="fr-CH"/>
              </w:rPr>
              <w:t>P</w:t>
            </w:r>
            <w:r w:rsidR="00951981" w:rsidRPr="0058106C">
              <w:rPr>
                <w:rFonts w:ascii="Arial" w:hAnsi="Arial" w:cs="Arial"/>
                <w:b/>
                <w:bCs/>
                <w:sz w:val="20"/>
                <w:szCs w:val="22"/>
                <w:lang w:val="fr-CH"/>
              </w:rPr>
              <w:t>oints</w:t>
            </w:r>
          </w:p>
        </w:tc>
      </w:tr>
      <w:tr w:rsidR="006C0936" w:rsidRPr="0058106C" w14:paraId="06FC28DE" w14:textId="77777777" w:rsidTr="38866A51">
        <w:tc>
          <w:tcPr>
            <w:tcW w:w="670" w:type="dxa"/>
          </w:tcPr>
          <w:p w14:paraId="16B32609" w14:textId="77777777" w:rsidR="006C0936" w:rsidRPr="00792839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fr-CH"/>
              </w:rPr>
            </w:pPr>
            <w:r w:rsidRPr="00792839">
              <w:rPr>
                <w:rFonts w:ascii="Arial" w:hAnsi="Arial" w:cs="Arial"/>
                <w:bCs/>
                <w:sz w:val="20"/>
                <w:szCs w:val="22"/>
                <w:lang w:val="fr-CH"/>
              </w:rPr>
              <w:t>1</w:t>
            </w:r>
          </w:p>
        </w:tc>
        <w:tc>
          <w:tcPr>
            <w:tcW w:w="983" w:type="dxa"/>
          </w:tcPr>
          <w:p w14:paraId="71C6DBB8" w14:textId="77777777" w:rsidR="006C0936" w:rsidRPr="00D024C4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fr-CH"/>
              </w:rPr>
            </w:pPr>
            <w:r w:rsidRPr="00D024C4">
              <w:rPr>
                <w:rFonts w:ascii="Arial" w:hAnsi="Arial" w:cs="Arial"/>
                <w:bCs/>
                <w:sz w:val="20"/>
                <w:szCs w:val="22"/>
                <w:lang w:val="fr-CH"/>
              </w:rPr>
              <w:t>10:00</w:t>
            </w:r>
          </w:p>
        </w:tc>
        <w:tc>
          <w:tcPr>
            <w:tcW w:w="7413" w:type="dxa"/>
          </w:tcPr>
          <w:p w14:paraId="74E81861" w14:textId="379F456C" w:rsidR="006C0936" w:rsidRPr="0058106C" w:rsidRDefault="00951981" w:rsidP="006C0936">
            <w:pPr>
              <w:pStyle w:val="Default"/>
              <w:spacing w:after="240"/>
              <w:rPr>
                <w:rFonts w:ascii="Arial" w:hAnsi="Arial" w:cs="Arial"/>
                <w:bCs/>
                <w:sz w:val="20"/>
                <w:szCs w:val="22"/>
                <w:lang w:val="fr-CH"/>
              </w:rPr>
            </w:pPr>
            <w:r w:rsidRPr="0058106C">
              <w:rPr>
                <w:rFonts w:ascii="Arial" w:hAnsi="Arial" w:cs="Arial"/>
                <w:sz w:val="20"/>
                <w:lang w:val="fr-CH"/>
              </w:rPr>
              <w:t>Rappel à l’ordre</w:t>
            </w:r>
            <w:r w:rsidR="006C0936" w:rsidRPr="0058106C">
              <w:rPr>
                <w:rFonts w:ascii="Arial" w:hAnsi="Arial" w:cs="Arial"/>
                <w:sz w:val="20"/>
                <w:lang w:val="fr-CH"/>
              </w:rPr>
              <w:t xml:space="preserve"> &amp; </w:t>
            </w:r>
            <w:r w:rsidRPr="0058106C">
              <w:rPr>
                <w:rFonts w:ascii="Arial" w:hAnsi="Arial" w:cs="Arial"/>
                <w:sz w:val="20"/>
                <w:lang w:val="fr-CH"/>
              </w:rPr>
              <w:t>bienvenue</w:t>
            </w:r>
          </w:p>
        </w:tc>
      </w:tr>
      <w:tr w:rsidR="006C0936" w:rsidRPr="0058106C" w14:paraId="5672921F" w14:textId="77777777" w:rsidTr="38866A51">
        <w:tc>
          <w:tcPr>
            <w:tcW w:w="670" w:type="dxa"/>
          </w:tcPr>
          <w:p w14:paraId="12B88838" w14:textId="77777777" w:rsidR="006C0936" w:rsidRPr="00792839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fr-CH"/>
              </w:rPr>
            </w:pPr>
            <w:r w:rsidRPr="00792839">
              <w:rPr>
                <w:rFonts w:ascii="Arial" w:hAnsi="Arial" w:cs="Arial"/>
                <w:bCs/>
                <w:sz w:val="20"/>
                <w:szCs w:val="22"/>
                <w:lang w:val="fr-CH"/>
              </w:rPr>
              <w:t>2</w:t>
            </w:r>
          </w:p>
        </w:tc>
        <w:tc>
          <w:tcPr>
            <w:tcW w:w="983" w:type="dxa"/>
          </w:tcPr>
          <w:p w14:paraId="4C4E8F54" w14:textId="77777777" w:rsidR="006C0936" w:rsidRPr="00D024C4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fr-CH"/>
              </w:rPr>
            </w:pPr>
            <w:r w:rsidRPr="00D024C4">
              <w:rPr>
                <w:rFonts w:ascii="Arial" w:hAnsi="Arial" w:cs="Arial"/>
                <w:bCs/>
                <w:sz w:val="20"/>
                <w:szCs w:val="22"/>
                <w:lang w:val="fr-CH"/>
              </w:rPr>
              <w:t>10:05</w:t>
            </w:r>
          </w:p>
        </w:tc>
        <w:tc>
          <w:tcPr>
            <w:tcW w:w="7413" w:type="dxa"/>
          </w:tcPr>
          <w:p w14:paraId="7CDD7230" w14:textId="59019A62" w:rsidR="006C0936" w:rsidRPr="0058106C" w:rsidRDefault="00740826" w:rsidP="006C0936">
            <w:pPr>
              <w:pStyle w:val="Default"/>
              <w:spacing w:after="240"/>
              <w:rPr>
                <w:rFonts w:ascii="Arial" w:hAnsi="Arial" w:cs="Arial"/>
                <w:bCs/>
                <w:sz w:val="20"/>
                <w:szCs w:val="22"/>
                <w:lang w:val="fr-CH"/>
              </w:rPr>
            </w:pPr>
            <w:r w:rsidRPr="0058106C">
              <w:rPr>
                <w:rFonts w:ascii="Arial" w:hAnsi="Arial" w:cs="Arial"/>
                <w:sz w:val="20"/>
                <w:lang w:val="fr-CH"/>
              </w:rPr>
              <w:t xml:space="preserve">Remarques </w:t>
            </w:r>
            <w:r w:rsidR="008C6A86" w:rsidRPr="0058106C">
              <w:rPr>
                <w:rFonts w:ascii="Arial" w:hAnsi="Arial" w:cs="Arial"/>
                <w:sz w:val="20"/>
                <w:lang w:val="fr-CH"/>
              </w:rPr>
              <w:t>initiales</w:t>
            </w:r>
            <w:r w:rsidRPr="0058106C">
              <w:rPr>
                <w:rFonts w:ascii="Arial" w:hAnsi="Arial" w:cs="Arial"/>
                <w:sz w:val="20"/>
                <w:lang w:val="fr-CH"/>
              </w:rPr>
              <w:t xml:space="preserve"> du président</w:t>
            </w:r>
          </w:p>
        </w:tc>
      </w:tr>
      <w:tr w:rsidR="006C0936" w:rsidRPr="0058106C" w14:paraId="2D3983CD" w14:textId="77777777" w:rsidTr="38866A51">
        <w:tc>
          <w:tcPr>
            <w:tcW w:w="670" w:type="dxa"/>
          </w:tcPr>
          <w:p w14:paraId="045CA4AE" w14:textId="77777777" w:rsidR="006C0936" w:rsidRPr="00792839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fr-CH"/>
              </w:rPr>
            </w:pPr>
            <w:r w:rsidRPr="00792839">
              <w:rPr>
                <w:rFonts w:ascii="Arial" w:hAnsi="Arial" w:cs="Arial"/>
                <w:bCs/>
                <w:sz w:val="20"/>
                <w:szCs w:val="22"/>
                <w:lang w:val="fr-CH"/>
              </w:rPr>
              <w:t>3</w:t>
            </w:r>
          </w:p>
        </w:tc>
        <w:tc>
          <w:tcPr>
            <w:tcW w:w="983" w:type="dxa"/>
          </w:tcPr>
          <w:p w14:paraId="71264C86" w14:textId="77777777" w:rsidR="006C0936" w:rsidRPr="00D024C4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fr-CH"/>
              </w:rPr>
            </w:pPr>
            <w:r w:rsidRPr="00D024C4">
              <w:rPr>
                <w:rFonts w:ascii="Arial" w:hAnsi="Arial" w:cs="Arial"/>
                <w:bCs/>
                <w:sz w:val="20"/>
                <w:szCs w:val="22"/>
                <w:lang w:val="fr-CH"/>
              </w:rPr>
              <w:t>10:10</w:t>
            </w:r>
          </w:p>
        </w:tc>
        <w:tc>
          <w:tcPr>
            <w:tcW w:w="7413" w:type="dxa"/>
          </w:tcPr>
          <w:p w14:paraId="65529C0D" w14:textId="1D52CFC3" w:rsidR="006C0936" w:rsidRPr="0058106C" w:rsidRDefault="00740826" w:rsidP="38866A51">
            <w:pPr>
              <w:pStyle w:val="Default"/>
              <w:spacing w:after="240"/>
              <w:rPr>
                <w:rFonts w:ascii="Arial" w:hAnsi="Arial" w:cs="Arial"/>
                <w:sz w:val="20"/>
                <w:szCs w:val="20"/>
                <w:lang w:val="fr-CH"/>
              </w:rPr>
            </w:pPr>
            <w:r w:rsidRPr="38866A51">
              <w:rPr>
                <w:rFonts w:ascii="Arial" w:hAnsi="Arial" w:cs="Arial"/>
                <w:sz w:val="20"/>
                <w:szCs w:val="20"/>
                <w:lang w:val="fr-CH"/>
              </w:rPr>
              <w:t>PV de la dernière réunion, tenue le</w:t>
            </w:r>
            <w:r w:rsidR="006C0936" w:rsidRPr="38866A51">
              <w:rPr>
                <w:rFonts w:ascii="Arial" w:hAnsi="Arial" w:cs="Arial"/>
                <w:sz w:val="20"/>
                <w:szCs w:val="20"/>
                <w:lang w:val="fr-CH"/>
              </w:rPr>
              <w:t xml:space="preserve"> </w:t>
            </w:r>
            <w:r w:rsidR="006C0936" w:rsidRPr="38866A51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>[ins</w:t>
            </w:r>
            <w:r w:rsidRPr="38866A51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 xml:space="preserve">érer </w:t>
            </w:r>
            <w:r w:rsidR="6A359E2F" w:rsidRPr="38866A51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 xml:space="preserve">la </w:t>
            </w:r>
            <w:r w:rsidR="006C0936" w:rsidRPr="38866A51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 xml:space="preserve">date </w:t>
            </w:r>
            <w:r w:rsidRPr="38866A51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>de dernière réunion de la</w:t>
            </w:r>
            <w:r w:rsidR="00D723B2" w:rsidRPr="38866A51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 xml:space="preserve"> CA</w:t>
            </w:r>
            <w:r w:rsidR="006C0936" w:rsidRPr="38866A51">
              <w:rPr>
                <w:rFonts w:ascii="Arial" w:hAnsi="Arial" w:cs="Arial"/>
                <w:sz w:val="20"/>
                <w:szCs w:val="20"/>
                <w:highlight w:val="yellow"/>
                <w:lang w:val="fr-CH"/>
              </w:rPr>
              <w:t>]</w:t>
            </w:r>
          </w:p>
        </w:tc>
      </w:tr>
      <w:tr w:rsidR="006C0936" w:rsidRPr="0058106C" w14:paraId="67FFDD9C" w14:textId="77777777" w:rsidTr="38866A51">
        <w:tc>
          <w:tcPr>
            <w:tcW w:w="670" w:type="dxa"/>
          </w:tcPr>
          <w:p w14:paraId="12822A97" w14:textId="77777777" w:rsidR="006C0936" w:rsidRPr="00792839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fr-CH"/>
              </w:rPr>
            </w:pPr>
            <w:r w:rsidRPr="00792839">
              <w:rPr>
                <w:rFonts w:ascii="Arial" w:hAnsi="Arial" w:cs="Arial"/>
                <w:bCs/>
                <w:sz w:val="20"/>
                <w:szCs w:val="22"/>
                <w:lang w:val="fr-CH"/>
              </w:rPr>
              <w:t>4</w:t>
            </w:r>
          </w:p>
        </w:tc>
        <w:tc>
          <w:tcPr>
            <w:tcW w:w="983" w:type="dxa"/>
          </w:tcPr>
          <w:p w14:paraId="26A8918A" w14:textId="77777777" w:rsidR="006C0936" w:rsidRPr="00D024C4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fr-CH"/>
              </w:rPr>
            </w:pPr>
            <w:r w:rsidRPr="00D024C4">
              <w:rPr>
                <w:rFonts w:ascii="Arial" w:hAnsi="Arial" w:cs="Arial"/>
                <w:bCs/>
                <w:sz w:val="20"/>
                <w:szCs w:val="22"/>
                <w:lang w:val="fr-CH"/>
              </w:rPr>
              <w:t>10:15</w:t>
            </w:r>
          </w:p>
        </w:tc>
        <w:tc>
          <w:tcPr>
            <w:tcW w:w="7413" w:type="dxa"/>
          </w:tcPr>
          <w:p w14:paraId="2BE414D4" w14:textId="1A92B90F" w:rsidR="006C0936" w:rsidRPr="0058106C" w:rsidRDefault="006C0936" w:rsidP="006C0936">
            <w:pPr>
              <w:spacing w:line="240" w:lineRule="auto"/>
              <w:jc w:val="both"/>
              <w:rPr>
                <w:rFonts w:ascii="Arial" w:hAnsi="Arial" w:cs="Arial"/>
                <w:sz w:val="20"/>
                <w:lang w:val="fr-CH"/>
              </w:rPr>
            </w:pPr>
            <w:r w:rsidRPr="0058106C">
              <w:rPr>
                <w:rFonts w:ascii="Arial" w:hAnsi="Arial" w:cs="Arial"/>
                <w:sz w:val="20"/>
                <w:highlight w:val="yellow"/>
                <w:lang w:val="fr-CH"/>
              </w:rPr>
              <w:t>[in</w:t>
            </w:r>
            <w:r w:rsidR="00D723B2" w:rsidRPr="0058106C">
              <w:rPr>
                <w:rFonts w:ascii="Arial" w:hAnsi="Arial" w:cs="Arial"/>
                <w:sz w:val="20"/>
                <w:highlight w:val="yellow"/>
                <w:lang w:val="fr-CH"/>
              </w:rPr>
              <w:t>sérer point à l’ordre du jour</w:t>
            </w:r>
            <w:r w:rsidRPr="0058106C">
              <w:rPr>
                <w:rFonts w:ascii="Arial" w:hAnsi="Arial" w:cs="Arial"/>
                <w:sz w:val="20"/>
                <w:highlight w:val="yellow"/>
                <w:lang w:val="fr-CH"/>
              </w:rPr>
              <w:t>]</w:t>
            </w:r>
          </w:p>
        </w:tc>
      </w:tr>
      <w:tr w:rsidR="006C0936" w:rsidRPr="0058106C" w14:paraId="7D67BCA8" w14:textId="77777777" w:rsidTr="38866A51">
        <w:tc>
          <w:tcPr>
            <w:tcW w:w="670" w:type="dxa"/>
          </w:tcPr>
          <w:p w14:paraId="5DE58648" w14:textId="77777777" w:rsidR="006C0936" w:rsidRPr="00792839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fr-CH"/>
              </w:rPr>
            </w:pPr>
            <w:r w:rsidRPr="00792839">
              <w:rPr>
                <w:rFonts w:ascii="Arial" w:hAnsi="Arial" w:cs="Arial"/>
                <w:bCs/>
                <w:sz w:val="20"/>
                <w:szCs w:val="22"/>
                <w:lang w:val="fr-CH"/>
              </w:rPr>
              <w:t>5</w:t>
            </w:r>
          </w:p>
        </w:tc>
        <w:tc>
          <w:tcPr>
            <w:tcW w:w="983" w:type="dxa"/>
          </w:tcPr>
          <w:p w14:paraId="495D657A" w14:textId="77777777" w:rsidR="006C0936" w:rsidRPr="00D024C4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fr-CH"/>
              </w:rPr>
            </w:pPr>
            <w:r w:rsidRPr="00D024C4">
              <w:rPr>
                <w:rFonts w:ascii="Arial" w:hAnsi="Arial" w:cs="Arial"/>
                <w:bCs/>
                <w:sz w:val="20"/>
                <w:szCs w:val="22"/>
                <w:lang w:val="fr-CH"/>
              </w:rPr>
              <w:t>10:30</w:t>
            </w:r>
          </w:p>
        </w:tc>
        <w:tc>
          <w:tcPr>
            <w:tcW w:w="7413" w:type="dxa"/>
          </w:tcPr>
          <w:p w14:paraId="1F0AD3B0" w14:textId="0832F749" w:rsidR="006C0936" w:rsidRPr="0058106C" w:rsidRDefault="006C0936" w:rsidP="006C0936">
            <w:pPr>
              <w:pStyle w:val="Default"/>
              <w:spacing w:after="240"/>
              <w:rPr>
                <w:rFonts w:ascii="Arial" w:hAnsi="Arial" w:cs="Arial"/>
                <w:bCs/>
                <w:i/>
                <w:sz w:val="20"/>
                <w:szCs w:val="22"/>
                <w:lang w:val="fr-CH"/>
              </w:rPr>
            </w:pPr>
            <w:r w:rsidRPr="0058106C">
              <w:rPr>
                <w:rFonts w:ascii="Arial" w:hAnsi="Arial" w:cs="Arial"/>
                <w:bCs/>
                <w:i/>
                <w:sz w:val="20"/>
                <w:szCs w:val="22"/>
                <w:lang w:val="fr-CH"/>
              </w:rPr>
              <w:t>E</w:t>
            </w:r>
            <w:r w:rsidR="00BA0214" w:rsidRPr="0058106C">
              <w:rPr>
                <w:rFonts w:ascii="Arial" w:hAnsi="Arial" w:cs="Arial"/>
                <w:bCs/>
                <w:i/>
                <w:sz w:val="20"/>
                <w:szCs w:val="22"/>
                <w:lang w:val="fr-CH"/>
              </w:rPr>
              <w:t>xe</w:t>
            </w:r>
            <w:r w:rsidRPr="0058106C">
              <w:rPr>
                <w:rFonts w:ascii="Arial" w:hAnsi="Arial" w:cs="Arial"/>
                <w:bCs/>
                <w:i/>
                <w:sz w:val="20"/>
                <w:szCs w:val="22"/>
                <w:lang w:val="fr-CH"/>
              </w:rPr>
              <w:t xml:space="preserve">mple: </w:t>
            </w:r>
            <w:r w:rsidR="00BA0214" w:rsidRPr="0058106C">
              <w:rPr>
                <w:rFonts w:ascii="Arial" w:hAnsi="Arial" w:cs="Arial"/>
                <w:bCs/>
                <w:i/>
                <w:sz w:val="20"/>
                <w:szCs w:val="22"/>
                <w:lang w:val="fr-CH"/>
              </w:rPr>
              <w:t>Rapport du président</w:t>
            </w:r>
          </w:p>
        </w:tc>
      </w:tr>
      <w:tr w:rsidR="006C0936" w:rsidRPr="0058106C" w14:paraId="771D6274" w14:textId="77777777" w:rsidTr="38866A51">
        <w:tc>
          <w:tcPr>
            <w:tcW w:w="670" w:type="dxa"/>
          </w:tcPr>
          <w:p w14:paraId="0FBD824E" w14:textId="77777777" w:rsidR="006C0936" w:rsidRPr="00792839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fr-CH"/>
              </w:rPr>
            </w:pPr>
            <w:r w:rsidRPr="00792839">
              <w:rPr>
                <w:rFonts w:ascii="Arial" w:hAnsi="Arial" w:cs="Arial"/>
                <w:bCs/>
                <w:sz w:val="20"/>
                <w:szCs w:val="22"/>
                <w:lang w:val="fr-CH"/>
              </w:rPr>
              <w:t>6</w:t>
            </w:r>
          </w:p>
        </w:tc>
        <w:tc>
          <w:tcPr>
            <w:tcW w:w="983" w:type="dxa"/>
          </w:tcPr>
          <w:p w14:paraId="743C94D1" w14:textId="77777777" w:rsidR="006C0936" w:rsidRPr="00D024C4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fr-CH"/>
              </w:rPr>
            </w:pPr>
            <w:r w:rsidRPr="00D024C4">
              <w:rPr>
                <w:rFonts w:ascii="Arial" w:hAnsi="Arial" w:cs="Arial"/>
                <w:bCs/>
                <w:sz w:val="20"/>
                <w:szCs w:val="22"/>
                <w:lang w:val="fr-CH"/>
              </w:rPr>
              <w:t>10:45</w:t>
            </w:r>
          </w:p>
        </w:tc>
        <w:tc>
          <w:tcPr>
            <w:tcW w:w="7413" w:type="dxa"/>
          </w:tcPr>
          <w:p w14:paraId="532615C1" w14:textId="5DA04B76" w:rsidR="006C0936" w:rsidRPr="0058106C" w:rsidRDefault="006C0936" w:rsidP="006C0936">
            <w:pPr>
              <w:pStyle w:val="Default"/>
              <w:spacing w:after="240"/>
              <w:rPr>
                <w:rFonts w:ascii="Arial" w:hAnsi="Arial" w:cs="Arial"/>
                <w:bCs/>
                <w:i/>
                <w:sz w:val="20"/>
                <w:szCs w:val="22"/>
                <w:lang w:val="fr-CH"/>
              </w:rPr>
            </w:pPr>
            <w:r w:rsidRPr="0058106C">
              <w:rPr>
                <w:rFonts w:ascii="Arial" w:hAnsi="Arial" w:cs="Arial"/>
                <w:bCs/>
                <w:i/>
                <w:sz w:val="20"/>
                <w:szCs w:val="22"/>
                <w:lang w:val="fr-CH"/>
              </w:rPr>
              <w:t>Ex</w:t>
            </w:r>
            <w:r w:rsidR="00BA0214" w:rsidRPr="0058106C">
              <w:rPr>
                <w:rFonts w:ascii="Arial" w:hAnsi="Arial" w:cs="Arial"/>
                <w:bCs/>
                <w:i/>
                <w:sz w:val="20"/>
                <w:szCs w:val="22"/>
                <w:lang w:val="fr-CH"/>
              </w:rPr>
              <w:t>e</w:t>
            </w:r>
            <w:r w:rsidRPr="0058106C">
              <w:rPr>
                <w:rFonts w:ascii="Arial" w:hAnsi="Arial" w:cs="Arial"/>
                <w:bCs/>
                <w:i/>
                <w:sz w:val="20"/>
                <w:szCs w:val="22"/>
                <w:lang w:val="fr-CH"/>
              </w:rPr>
              <w:t xml:space="preserve">mple: </w:t>
            </w:r>
            <w:r w:rsidR="00BA0214" w:rsidRPr="0058106C">
              <w:rPr>
                <w:rFonts w:ascii="Arial" w:hAnsi="Arial" w:cs="Arial"/>
                <w:bCs/>
                <w:i/>
                <w:sz w:val="20"/>
                <w:szCs w:val="22"/>
                <w:lang w:val="fr-CH"/>
              </w:rPr>
              <w:t>Rapport financie</w:t>
            </w:r>
            <w:r w:rsidR="00AD4D00" w:rsidRPr="0058106C">
              <w:rPr>
                <w:rFonts w:ascii="Arial" w:hAnsi="Arial" w:cs="Arial"/>
                <w:bCs/>
                <w:i/>
                <w:sz w:val="20"/>
                <w:szCs w:val="22"/>
                <w:lang w:val="fr-CH"/>
              </w:rPr>
              <w:t>r</w:t>
            </w:r>
          </w:p>
        </w:tc>
      </w:tr>
      <w:tr w:rsidR="006C0936" w:rsidRPr="0058106C" w14:paraId="3B1BE18B" w14:textId="77777777" w:rsidTr="38866A51">
        <w:tc>
          <w:tcPr>
            <w:tcW w:w="670" w:type="dxa"/>
          </w:tcPr>
          <w:p w14:paraId="3D56F813" w14:textId="77777777" w:rsidR="006C0936" w:rsidRPr="00792839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fr-CH"/>
              </w:rPr>
            </w:pPr>
            <w:r w:rsidRPr="00792839">
              <w:rPr>
                <w:rFonts w:ascii="Arial" w:hAnsi="Arial" w:cs="Arial"/>
                <w:bCs/>
                <w:sz w:val="20"/>
                <w:szCs w:val="22"/>
                <w:lang w:val="fr-CH"/>
              </w:rPr>
              <w:t>7</w:t>
            </w:r>
          </w:p>
        </w:tc>
        <w:tc>
          <w:tcPr>
            <w:tcW w:w="983" w:type="dxa"/>
          </w:tcPr>
          <w:p w14:paraId="4C77B529" w14:textId="77777777" w:rsidR="006C0936" w:rsidRPr="00D024C4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fr-CH"/>
              </w:rPr>
            </w:pPr>
            <w:r w:rsidRPr="00D024C4">
              <w:rPr>
                <w:rFonts w:ascii="Arial" w:hAnsi="Arial" w:cs="Arial"/>
                <w:bCs/>
                <w:sz w:val="20"/>
                <w:szCs w:val="22"/>
                <w:lang w:val="fr-CH"/>
              </w:rPr>
              <w:t>11:00</w:t>
            </w:r>
          </w:p>
        </w:tc>
        <w:tc>
          <w:tcPr>
            <w:tcW w:w="7413" w:type="dxa"/>
          </w:tcPr>
          <w:p w14:paraId="276DD1F1" w14:textId="5F154FA1" w:rsidR="006C0936" w:rsidRPr="0058106C" w:rsidRDefault="006C0936" w:rsidP="006C0936">
            <w:pPr>
              <w:spacing w:line="240" w:lineRule="auto"/>
              <w:jc w:val="both"/>
              <w:rPr>
                <w:rFonts w:ascii="Arial" w:hAnsi="Arial" w:cs="Arial"/>
                <w:i/>
                <w:sz w:val="20"/>
                <w:lang w:val="fr-CH"/>
              </w:rPr>
            </w:pPr>
            <w:r w:rsidRPr="0058106C">
              <w:rPr>
                <w:rFonts w:ascii="Arial" w:hAnsi="Arial" w:cs="Arial"/>
                <w:bCs/>
                <w:i/>
                <w:sz w:val="20"/>
                <w:lang w:val="fr-CH"/>
              </w:rPr>
              <w:t xml:space="preserve">Example: </w:t>
            </w:r>
            <w:r w:rsidRPr="0058106C">
              <w:rPr>
                <w:rFonts w:ascii="Arial" w:hAnsi="Arial" w:cs="Arial"/>
                <w:i/>
                <w:sz w:val="20"/>
                <w:lang w:val="fr-CH"/>
              </w:rPr>
              <w:t>R</w:t>
            </w:r>
            <w:r w:rsidR="00BA0214" w:rsidRPr="0058106C">
              <w:rPr>
                <w:rFonts w:ascii="Arial" w:hAnsi="Arial" w:cs="Arial"/>
                <w:i/>
                <w:sz w:val="20"/>
                <w:lang w:val="fr-CH"/>
              </w:rPr>
              <w:t>appor</w:t>
            </w:r>
            <w:r w:rsidRPr="0058106C">
              <w:rPr>
                <w:rFonts w:ascii="Arial" w:hAnsi="Arial" w:cs="Arial"/>
                <w:i/>
                <w:sz w:val="20"/>
                <w:lang w:val="fr-CH"/>
              </w:rPr>
              <w:t>t</w:t>
            </w:r>
            <w:r w:rsidR="00BA0214" w:rsidRPr="0058106C">
              <w:rPr>
                <w:rFonts w:ascii="Arial" w:hAnsi="Arial" w:cs="Arial"/>
                <w:i/>
                <w:sz w:val="20"/>
                <w:lang w:val="fr-CH"/>
              </w:rPr>
              <w:t xml:space="preserve"> </w:t>
            </w:r>
            <w:r w:rsidR="00AD4D00" w:rsidRPr="0058106C">
              <w:rPr>
                <w:rFonts w:ascii="Arial" w:hAnsi="Arial" w:cs="Arial"/>
                <w:i/>
                <w:sz w:val="20"/>
                <w:lang w:val="fr-CH"/>
              </w:rPr>
              <w:t>sur l</w:t>
            </w:r>
            <w:r w:rsidR="00BA0214" w:rsidRPr="0058106C">
              <w:rPr>
                <w:rFonts w:ascii="Arial" w:hAnsi="Arial" w:cs="Arial"/>
                <w:i/>
                <w:sz w:val="20"/>
                <w:lang w:val="fr-CH"/>
              </w:rPr>
              <w:t>e</w:t>
            </w:r>
            <w:r w:rsidR="00AD4D00" w:rsidRPr="0058106C">
              <w:rPr>
                <w:rFonts w:ascii="Arial" w:hAnsi="Arial" w:cs="Arial"/>
                <w:i/>
                <w:sz w:val="20"/>
                <w:lang w:val="fr-CH"/>
              </w:rPr>
              <w:t>s</w:t>
            </w:r>
            <w:r w:rsidR="00BA0214" w:rsidRPr="0058106C">
              <w:rPr>
                <w:rFonts w:ascii="Arial" w:hAnsi="Arial" w:cs="Arial"/>
                <w:i/>
                <w:sz w:val="20"/>
                <w:lang w:val="fr-CH"/>
              </w:rPr>
              <w:t xml:space="preserve"> communications</w:t>
            </w:r>
          </w:p>
        </w:tc>
      </w:tr>
      <w:tr w:rsidR="006C0936" w:rsidRPr="0058106C" w14:paraId="60611A9B" w14:textId="77777777" w:rsidTr="38866A51">
        <w:tc>
          <w:tcPr>
            <w:tcW w:w="670" w:type="dxa"/>
          </w:tcPr>
          <w:p w14:paraId="37A866EA" w14:textId="77777777" w:rsidR="006C0936" w:rsidRPr="00792839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fr-CH"/>
              </w:rPr>
            </w:pPr>
            <w:r w:rsidRPr="00792839">
              <w:rPr>
                <w:rFonts w:ascii="Arial" w:hAnsi="Arial" w:cs="Arial"/>
                <w:bCs/>
                <w:sz w:val="20"/>
                <w:szCs w:val="22"/>
                <w:lang w:val="fr-CH"/>
              </w:rPr>
              <w:t>8</w:t>
            </w:r>
          </w:p>
        </w:tc>
        <w:tc>
          <w:tcPr>
            <w:tcW w:w="983" w:type="dxa"/>
          </w:tcPr>
          <w:p w14:paraId="5280FB8B" w14:textId="77777777" w:rsidR="006C0936" w:rsidRPr="00D024C4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fr-CH"/>
              </w:rPr>
            </w:pPr>
            <w:r w:rsidRPr="00D024C4">
              <w:rPr>
                <w:rFonts w:ascii="Arial" w:hAnsi="Arial" w:cs="Arial"/>
                <w:bCs/>
                <w:sz w:val="20"/>
                <w:szCs w:val="22"/>
                <w:lang w:val="fr-CH"/>
              </w:rPr>
              <w:t>11:10</w:t>
            </w:r>
          </w:p>
        </w:tc>
        <w:tc>
          <w:tcPr>
            <w:tcW w:w="7413" w:type="dxa"/>
          </w:tcPr>
          <w:p w14:paraId="24F0DB2F" w14:textId="170D2C17" w:rsidR="006C0936" w:rsidRPr="0058106C" w:rsidRDefault="006C0936" w:rsidP="006C0936">
            <w:pPr>
              <w:spacing w:line="240" w:lineRule="auto"/>
              <w:jc w:val="both"/>
              <w:rPr>
                <w:rFonts w:ascii="Arial" w:hAnsi="Arial" w:cs="Arial"/>
                <w:i/>
                <w:sz w:val="20"/>
                <w:lang w:val="fr-CH"/>
              </w:rPr>
            </w:pPr>
            <w:r w:rsidRPr="0058106C">
              <w:rPr>
                <w:rFonts w:ascii="Arial" w:hAnsi="Arial" w:cs="Arial"/>
                <w:bCs/>
                <w:i/>
                <w:sz w:val="20"/>
                <w:lang w:val="fr-CH"/>
              </w:rPr>
              <w:t>Ex</w:t>
            </w:r>
            <w:r w:rsidR="00BA0214" w:rsidRPr="0058106C">
              <w:rPr>
                <w:rFonts w:ascii="Arial" w:hAnsi="Arial" w:cs="Arial"/>
                <w:bCs/>
                <w:i/>
                <w:sz w:val="20"/>
                <w:lang w:val="fr-CH"/>
              </w:rPr>
              <w:t>e</w:t>
            </w:r>
            <w:r w:rsidRPr="0058106C">
              <w:rPr>
                <w:rFonts w:ascii="Arial" w:hAnsi="Arial" w:cs="Arial"/>
                <w:bCs/>
                <w:i/>
                <w:sz w:val="20"/>
                <w:lang w:val="fr-CH"/>
              </w:rPr>
              <w:t xml:space="preserve">mple: </w:t>
            </w:r>
            <w:r w:rsidR="00BA0214" w:rsidRPr="0058106C">
              <w:rPr>
                <w:rFonts w:ascii="Arial" w:hAnsi="Arial" w:cs="Arial"/>
                <w:bCs/>
                <w:i/>
                <w:sz w:val="20"/>
                <w:lang w:val="fr-CH"/>
              </w:rPr>
              <w:t>Mise</w:t>
            </w:r>
            <w:r w:rsidRPr="0058106C">
              <w:rPr>
                <w:rFonts w:ascii="Arial" w:hAnsi="Arial" w:cs="Arial"/>
                <w:i/>
                <w:sz w:val="20"/>
                <w:lang w:val="fr-CH"/>
              </w:rPr>
              <w:t>s</w:t>
            </w:r>
            <w:r w:rsidR="00BA0214" w:rsidRPr="0058106C">
              <w:rPr>
                <w:rFonts w:ascii="Arial" w:hAnsi="Arial" w:cs="Arial"/>
                <w:i/>
                <w:sz w:val="20"/>
                <w:lang w:val="fr-CH"/>
              </w:rPr>
              <w:t xml:space="preserve"> à jour</w:t>
            </w:r>
          </w:p>
          <w:p w14:paraId="4715732A" w14:textId="0CAC87C3" w:rsidR="006C0936" w:rsidRPr="0058106C" w:rsidRDefault="008111C9" w:rsidP="006C0936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Arial" w:hAnsi="Arial" w:cs="Arial"/>
                <w:i/>
                <w:sz w:val="20"/>
                <w:lang w:val="fr-CH"/>
              </w:rPr>
            </w:pPr>
            <w:r w:rsidRPr="0058106C">
              <w:rPr>
                <w:rFonts w:ascii="Arial" w:hAnsi="Arial" w:cs="Arial"/>
                <w:i/>
                <w:sz w:val="20"/>
                <w:lang w:val="fr-CH"/>
              </w:rPr>
              <w:t>Commission</w:t>
            </w:r>
            <w:r w:rsidR="005837CB" w:rsidRPr="0058106C">
              <w:rPr>
                <w:rFonts w:ascii="Arial" w:hAnsi="Arial" w:cs="Arial"/>
                <w:i/>
                <w:sz w:val="20"/>
                <w:lang w:val="fr-CH"/>
              </w:rPr>
              <w:t>s</w:t>
            </w:r>
            <w:r w:rsidRPr="0058106C">
              <w:rPr>
                <w:rFonts w:ascii="Arial" w:hAnsi="Arial" w:cs="Arial"/>
                <w:i/>
                <w:sz w:val="20"/>
                <w:lang w:val="fr-CH"/>
              </w:rPr>
              <w:t xml:space="preserve"> </w:t>
            </w:r>
            <w:r w:rsidR="0058106C">
              <w:rPr>
                <w:rFonts w:ascii="Arial" w:hAnsi="Arial" w:cs="Arial"/>
                <w:i/>
                <w:sz w:val="20"/>
                <w:lang w:val="fr-CH"/>
              </w:rPr>
              <w:t>d</w:t>
            </w:r>
            <w:r w:rsidR="008C6A86" w:rsidRPr="0058106C">
              <w:rPr>
                <w:rFonts w:ascii="Arial" w:hAnsi="Arial" w:cs="Arial"/>
                <w:i/>
                <w:sz w:val="20"/>
                <w:lang w:val="fr-CH"/>
              </w:rPr>
              <w:t xml:space="preserve">es </w:t>
            </w:r>
            <w:r w:rsidRPr="0058106C">
              <w:rPr>
                <w:rFonts w:ascii="Arial" w:hAnsi="Arial" w:cs="Arial"/>
                <w:i/>
                <w:sz w:val="20"/>
                <w:lang w:val="fr-CH"/>
              </w:rPr>
              <w:t>athlètes continentales</w:t>
            </w:r>
            <w:r w:rsidR="006C0936" w:rsidRPr="0058106C">
              <w:rPr>
                <w:rFonts w:ascii="Arial" w:hAnsi="Arial" w:cs="Arial"/>
                <w:i/>
                <w:sz w:val="20"/>
                <w:lang w:val="fr-CH"/>
              </w:rPr>
              <w:t xml:space="preserve"> </w:t>
            </w:r>
          </w:p>
          <w:p w14:paraId="1CEFEAFA" w14:textId="01C74B76" w:rsidR="006C0936" w:rsidRPr="0058106C" w:rsidRDefault="006C0936" w:rsidP="006C0936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Arial" w:hAnsi="Arial" w:cs="Arial"/>
                <w:i/>
                <w:sz w:val="20"/>
                <w:lang w:val="fr-CH"/>
              </w:rPr>
            </w:pPr>
            <w:r w:rsidRPr="0058106C">
              <w:rPr>
                <w:rFonts w:ascii="Arial" w:hAnsi="Arial" w:cs="Arial"/>
                <w:i/>
                <w:sz w:val="20"/>
                <w:lang w:val="fr-CH"/>
              </w:rPr>
              <w:t>Commissi</w:t>
            </w:r>
            <w:r w:rsidR="005837CB" w:rsidRPr="0058106C">
              <w:rPr>
                <w:rFonts w:ascii="Arial" w:hAnsi="Arial" w:cs="Arial"/>
                <w:i/>
                <w:sz w:val="20"/>
                <w:lang w:val="fr-CH"/>
              </w:rPr>
              <w:t>o</w:t>
            </w:r>
            <w:r w:rsidRPr="0058106C">
              <w:rPr>
                <w:rFonts w:ascii="Arial" w:hAnsi="Arial" w:cs="Arial"/>
                <w:i/>
                <w:sz w:val="20"/>
                <w:lang w:val="fr-CH"/>
              </w:rPr>
              <w:t xml:space="preserve">n </w:t>
            </w:r>
            <w:r w:rsidR="008111C9" w:rsidRPr="0058106C">
              <w:rPr>
                <w:rFonts w:ascii="Arial" w:hAnsi="Arial" w:cs="Arial"/>
                <w:i/>
                <w:sz w:val="20"/>
                <w:lang w:val="fr-CH"/>
              </w:rPr>
              <w:t>d</w:t>
            </w:r>
            <w:r w:rsidR="008C6A86" w:rsidRPr="0058106C">
              <w:rPr>
                <w:rFonts w:ascii="Arial" w:hAnsi="Arial" w:cs="Arial"/>
                <w:i/>
                <w:sz w:val="20"/>
                <w:lang w:val="fr-CH"/>
              </w:rPr>
              <w:t xml:space="preserve">es </w:t>
            </w:r>
            <w:r w:rsidR="008111C9" w:rsidRPr="0058106C">
              <w:rPr>
                <w:rFonts w:ascii="Arial" w:hAnsi="Arial" w:cs="Arial"/>
                <w:i/>
                <w:sz w:val="20"/>
                <w:lang w:val="fr-CH"/>
              </w:rPr>
              <w:t>athlètes de l’ACNO</w:t>
            </w:r>
          </w:p>
          <w:p w14:paraId="2DFD1025" w14:textId="55A68BFD" w:rsidR="006C0936" w:rsidRPr="0058106C" w:rsidRDefault="006C0936" w:rsidP="006C0936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Arial" w:hAnsi="Arial" w:cs="Arial"/>
                <w:i/>
                <w:sz w:val="20"/>
                <w:lang w:val="fr-CH"/>
              </w:rPr>
            </w:pPr>
            <w:r w:rsidRPr="0058106C">
              <w:rPr>
                <w:rFonts w:ascii="Arial" w:hAnsi="Arial" w:cs="Arial"/>
                <w:i/>
                <w:sz w:val="20"/>
                <w:lang w:val="fr-CH"/>
              </w:rPr>
              <w:t>Commission</w:t>
            </w:r>
            <w:r w:rsidR="008111C9" w:rsidRPr="0058106C">
              <w:rPr>
                <w:rFonts w:ascii="Arial" w:hAnsi="Arial" w:cs="Arial"/>
                <w:i/>
                <w:sz w:val="20"/>
                <w:lang w:val="fr-CH"/>
              </w:rPr>
              <w:t xml:space="preserve"> d</w:t>
            </w:r>
            <w:r w:rsidR="008C6A86" w:rsidRPr="0058106C">
              <w:rPr>
                <w:rFonts w:ascii="Arial" w:hAnsi="Arial" w:cs="Arial"/>
                <w:i/>
                <w:sz w:val="20"/>
                <w:lang w:val="fr-CH"/>
              </w:rPr>
              <w:t xml:space="preserve">es </w:t>
            </w:r>
            <w:r w:rsidR="008111C9" w:rsidRPr="0058106C">
              <w:rPr>
                <w:rFonts w:ascii="Arial" w:hAnsi="Arial" w:cs="Arial"/>
                <w:i/>
                <w:sz w:val="20"/>
                <w:lang w:val="fr-CH"/>
              </w:rPr>
              <w:t>athlètes du CIO</w:t>
            </w:r>
          </w:p>
        </w:tc>
      </w:tr>
      <w:tr w:rsidR="006C0936" w:rsidRPr="0058106C" w14:paraId="4175471E" w14:textId="77777777" w:rsidTr="38866A51">
        <w:tc>
          <w:tcPr>
            <w:tcW w:w="670" w:type="dxa"/>
          </w:tcPr>
          <w:p w14:paraId="08468ADF" w14:textId="77777777" w:rsidR="006C0936" w:rsidRPr="00792839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fr-CH"/>
              </w:rPr>
            </w:pPr>
            <w:r w:rsidRPr="00792839">
              <w:rPr>
                <w:rFonts w:ascii="Arial" w:hAnsi="Arial" w:cs="Arial"/>
                <w:bCs/>
                <w:sz w:val="20"/>
                <w:szCs w:val="22"/>
                <w:lang w:val="fr-CH"/>
              </w:rPr>
              <w:t>9</w:t>
            </w:r>
          </w:p>
        </w:tc>
        <w:tc>
          <w:tcPr>
            <w:tcW w:w="983" w:type="dxa"/>
          </w:tcPr>
          <w:p w14:paraId="154A4955" w14:textId="77777777" w:rsidR="006C0936" w:rsidRPr="00D024C4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fr-CH"/>
              </w:rPr>
            </w:pPr>
            <w:r w:rsidRPr="00D024C4">
              <w:rPr>
                <w:rFonts w:ascii="Arial" w:hAnsi="Arial" w:cs="Arial"/>
                <w:bCs/>
                <w:sz w:val="20"/>
                <w:szCs w:val="22"/>
                <w:lang w:val="fr-CH"/>
              </w:rPr>
              <w:t>…</w:t>
            </w:r>
          </w:p>
        </w:tc>
        <w:tc>
          <w:tcPr>
            <w:tcW w:w="7413" w:type="dxa"/>
          </w:tcPr>
          <w:p w14:paraId="5DEBFDD2" w14:textId="074D15B7" w:rsidR="006C0936" w:rsidRPr="0058106C" w:rsidRDefault="006C0936" w:rsidP="006C0936">
            <w:pPr>
              <w:pStyle w:val="Default"/>
              <w:spacing w:after="240"/>
              <w:rPr>
                <w:rFonts w:ascii="Arial" w:hAnsi="Arial" w:cs="Arial"/>
                <w:bCs/>
                <w:sz w:val="20"/>
                <w:szCs w:val="22"/>
                <w:lang w:val="fr-CH"/>
              </w:rPr>
            </w:pPr>
            <w:r w:rsidRPr="0058106C">
              <w:rPr>
                <w:rFonts w:ascii="Arial" w:hAnsi="Arial" w:cs="Arial"/>
                <w:bCs/>
                <w:sz w:val="20"/>
                <w:szCs w:val="22"/>
                <w:lang w:val="fr-CH"/>
              </w:rPr>
              <w:t>…</w:t>
            </w:r>
          </w:p>
        </w:tc>
      </w:tr>
      <w:tr w:rsidR="006C0936" w:rsidRPr="0058106C" w14:paraId="6CFA76AD" w14:textId="77777777" w:rsidTr="38866A51">
        <w:tc>
          <w:tcPr>
            <w:tcW w:w="670" w:type="dxa"/>
          </w:tcPr>
          <w:p w14:paraId="4B361DF8" w14:textId="77777777" w:rsidR="006C0936" w:rsidRPr="00792839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fr-CH"/>
              </w:rPr>
            </w:pPr>
            <w:r w:rsidRPr="00792839">
              <w:rPr>
                <w:rFonts w:ascii="Arial" w:hAnsi="Arial" w:cs="Arial"/>
                <w:bCs/>
                <w:sz w:val="20"/>
                <w:szCs w:val="22"/>
                <w:lang w:val="fr-CH"/>
              </w:rPr>
              <w:t>11</w:t>
            </w:r>
          </w:p>
        </w:tc>
        <w:tc>
          <w:tcPr>
            <w:tcW w:w="983" w:type="dxa"/>
          </w:tcPr>
          <w:p w14:paraId="76288549" w14:textId="77777777" w:rsidR="006C0936" w:rsidRPr="00D024C4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fr-CH"/>
              </w:rPr>
            </w:pPr>
            <w:r w:rsidRPr="00D024C4">
              <w:rPr>
                <w:rFonts w:ascii="Arial" w:hAnsi="Arial" w:cs="Arial"/>
                <w:bCs/>
                <w:sz w:val="20"/>
                <w:szCs w:val="22"/>
                <w:lang w:val="fr-CH"/>
              </w:rPr>
              <w:t>…</w:t>
            </w:r>
          </w:p>
        </w:tc>
        <w:tc>
          <w:tcPr>
            <w:tcW w:w="7413" w:type="dxa"/>
          </w:tcPr>
          <w:p w14:paraId="0B8E4BB1" w14:textId="672A14B1" w:rsidR="006C0936" w:rsidRPr="0058106C" w:rsidRDefault="006C0936" w:rsidP="006C0936">
            <w:pPr>
              <w:pStyle w:val="Default"/>
              <w:spacing w:after="240"/>
              <w:rPr>
                <w:rFonts w:ascii="Arial" w:hAnsi="Arial" w:cs="Arial"/>
                <w:bCs/>
                <w:sz w:val="20"/>
                <w:szCs w:val="22"/>
                <w:lang w:val="fr-CH"/>
              </w:rPr>
            </w:pPr>
            <w:r w:rsidRPr="0058106C">
              <w:rPr>
                <w:rFonts w:ascii="Arial" w:hAnsi="Arial" w:cs="Arial"/>
                <w:bCs/>
                <w:sz w:val="20"/>
                <w:szCs w:val="22"/>
                <w:lang w:val="fr-CH"/>
              </w:rPr>
              <w:t>…</w:t>
            </w:r>
          </w:p>
        </w:tc>
      </w:tr>
      <w:tr w:rsidR="006C0936" w:rsidRPr="0058106C" w14:paraId="26BE3F9D" w14:textId="77777777" w:rsidTr="38866A51">
        <w:tc>
          <w:tcPr>
            <w:tcW w:w="670" w:type="dxa"/>
          </w:tcPr>
          <w:p w14:paraId="5FA7BF96" w14:textId="77777777" w:rsidR="006C0936" w:rsidRPr="00792839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fr-CH"/>
              </w:rPr>
            </w:pPr>
            <w:r w:rsidRPr="00792839">
              <w:rPr>
                <w:rFonts w:ascii="Arial" w:hAnsi="Arial" w:cs="Arial"/>
                <w:bCs/>
                <w:sz w:val="20"/>
                <w:szCs w:val="22"/>
                <w:lang w:val="fr-CH"/>
              </w:rPr>
              <w:t>12</w:t>
            </w:r>
          </w:p>
        </w:tc>
        <w:tc>
          <w:tcPr>
            <w:tcW w:w="983" w:type="dxa"/>
          </w:tcPr>
          <w:p w14:paraId="416DB755" w14:textId="77777777" w:rsidR="006C0936" w:rsidRPr="00D024C4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fr-CH"/>
              </w:rPr>
            </w:pPr>
            <w:r w:rsidRPr="00D024C4">
              <w:rPr>
                <w:rFonts w:ascii="Arial" w:hAnsi="Arial" w:cs="Arial"/>
                <w:bCs/>
                <w:sz w:val="20"/>
                <w:szCs w:val="22"/>
                <w:lang w:val="fr-CH"/>
              </w:rPr>
              <w:t>12.00</w:t>
            </w:r>
          </w:p>
        </w:tc>
        <w:tc>
          <w:tcPr>
            <w:tcW w:w="7413" w:type="dxa"/>
          </w:tcPr>
          <w:p w14:paraId="291F098D" w14:textId="39BDFA48" w:rsidR="006C0936" w:rsidRPr="0058106C" w:rsidRDefault="008111C9" w:rsidP="006C0936">
            <w:pPr>
              <w:pStyle w:val="Default"/>
              <w:spacing w:after="240"/>
              <w:rPr>
                <w:rFonts w:ascii="Arial" w:hAnsi="Arial" w:cs="Arial"/>
                <w:bCs/>
                <w:sz w:val="20"/>
                <w:szCs w:val="22"/>
                <w:lang w:val="fr-CH"/>
              </w:rPr>
            </w:pPr>
            <w:r w:rsidRPr="0058106C">
              <w:rPr>
                <w:rFonts w:ascii="Arial" w:hAnsi="Arial" w:cs="Arial"/>
                <w:bCs/>
                <w:sz w:val="20"/>
                <w:szCs w:val="22"/>
                <w:lang w:val="fr-CH"/>
              </w:rPr>
              <w:t>Diver</w:t>
            </w:r>
            <w:r w:rsidR="006C0936" w:rsidRPr="0058106C">
              <w:rPr>
                <w:rFonts w:ascii="Arial" w:hAnsi="Arial" w:cs="Arial"/>
                <w:bCs/>
                <w:sz w:val="20"/>
                <w:szCs w:val="22"/>
                <w:lang w:val="fr-CH"/>
              </w:rPr>
              <w:t>s</w:t>
            </w:r>
          </w:p>
        </w:tc>
      </w:tr>
      <w:tr w:rsidR="006C0936" w:rsidRPr="0058106C" w14:paraId="2FAADF6B" w14:textId="77777777" w:rsidTr="38866A51">
        <w:tc>
          <w:tcPr>
            <w:tcW w:w="670" w:type="dxa"/>
          </w:tcPr>
          <w:p w14:paraId="6B9B3842" w14:textId="77777777" w:rsidR="006C0936" w:rsidRPr="00792839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fr-CH"/>
              </w:rPr>
            </w:pPr>
            <w:r w:rsidRPr="00792839">
              <w:rPr>
                <w:rFonts w:ascii="Arial" w:hAnsi="Arial" w:cs="Arial"/>
                <w:bCs/>
                <w:sz w:val="20"/>
                <w:szCs w:val="22"/>
                <w:lang w:val="fr-CH"/>
              </w:rPr>
              <w:t>13</w:t>
            </w:r>
          </w:p>
        </w:tc>
        <w:tc>
          <w:tcPr>
            <w:tcW w:w="983" w:type="dxa"/>
          </w:tcPr>
          <w:p w14:paraId="3CCA2E18" w14:textId="77777777" w:rsidR="006C0936" w:rsidRPr="00D024C4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fr-CH"/>
              </w:rPr>
            </w:pPr>
            <w:r w:rsidRPr="00D024C4">
              <w:rPr>
                <w:rFonts w:ascii="Arial" w:hAnsi="Arial" w:cs="Arial"/>
                <w:bCs/>
                <w:sz w:val="20"/>
                <w:szCs w:val="22"/>
                <w:lang w:val="fr-CH"/>
              </w:rPr>
              <w:t>12:30</w:t>
            </w:r>
          </w:p>
        </w:tc>
        <w:tc>
          <w:tcPr>
            <w:tcW w:w="7413" w:type="dxa"/>
          </w:tcPr>
          <w:p w14:paraId="33571AC6" w14:textId="7CBB6A80" w:rsidR="006C0936" w:rsidRPr="0058106C" w:rsidRDefault="006C0936" w:rsidP="006C0936">
            <w:pPr>
              <w:pStyle w:val="Default"/>
              <w:spacing w:after="240"/>
              <w:rPr>
                <w:rFonts w:ascii="Arial" w:hAnsi="Arial" w:cs="Arial"/>
                <w:bCs/>
                <w:sz w:val="20"/>
                <w:szCs w:val="22"/>
                <w:lang w:val="fr-CH"/>
              </w:rPr>
            </w:pPr>
            <w:r w:rsidRPr="0058106C">
              <w:rPr>
                <w:rFonts w:ascii="Arial" w:hAnsi="Arial" w:cs="Arial"/>
                <w:bCs/>
                <w:sz w:val="20"/>
                <w:szCs w:val="22"/>
                <w:lang w:val="fr-CH"/>
              </w:rPr>
              <w:t>Cl</w:t>
            </w:r>
            <w:r w:rsidR="008111C9" w:rsidRPr="0058106C">
              <w:rPr>
                <w:rFonts w:ascii="Arial" w:hAnsi="Arial" w:cs="Arial"/>
                <w:bCs/>
                <w:sz w:val="20"/>
                <w:szCs w:val="22"/>
                <w:lang w:val="fr-CH"/>
              </w:rPr>
              <w:t>ôture de la réunion</w:t>
            </w:r>
          </w:p>
        </w:tc>
      </w:tr>
    </w:tbl>
    <w:p w14:paraId="4949DC45" w14:textId="77777777" w:rsidR="00511426" w:rsidRPr="00792839" w:rsidRDefault="00511426" w:rsidP="006249F2">
      <w:pPr>
        <w:pStyle w:val="Default"/>
        <w:jc w:val="both"/>
        <w:rPr>
          <w:rFonts w:ascii="Arial" w:hAnsi="Arial" w:cs="Arial"/>
          <w:b/>
          <w:bCs/>
          <w:sz w:val="20"/>
          <w:szCs w:val="22"/>
          <w:lang w:val="fr-CH"/>
        </w:rPr>
      </w:pPr>
    </w:p>
    <w:p w14:paraId="2F50AD0C" w14:textId="09885B45" w:rsidR="006249F2" w:rsidRPr="00214BB8" w:rsidRDefault="006249F2" w:rsidP="00F32AA5">
      <w:pPr>
        <w:jc w:val="both"/>
        <w:rPr>
          <w:rFonts w:ascii="Arial" w:hAnsi="Arial" w:cs="Arial"/>
          <w:b/>
          <w:sz w:val="20"/>
          <w:szCs w:val="20"/>
          <w:lang w:val="fr-CH"/>
        </w:rPr>
      </w:pPr>
      <w:r w:rsidRPr="00214BB8">
        <w:rPr>
          <w:rFonts w:ascii="Arial" w:hAnsi="Arial" w:cs="Arial"/>
          <w:b/>
          <w:sz w:val="20"/>
          <w:szCs w:val="20"/>
          <w:lang w:val="fr-CH"/>
        </w:rPr>
        <w:lastRenderedPageBreak/>
        <w:t>Su</w:t>
      </w:r>
      <w:r w:rsidR="00840A57" w:rsidRPr="00214BB8">
        <w:rPr>
          <w:rFonts w:ascii="Arial" w:hAnsi="Arial" w:cs="Arial"/>
          <w:b/>
          <w:sz w:val="20"/>
          <w:szCs w:val="20"/>
          <w:lang w:val="fr-CH"/>
        </w:rPr>
        <w:t xml:space="preserve">ggestions additionnelles pour la tenue d’une réunion </w:t>
      </w:r>
    </w:p>
    <w:p w14:paraId="450B7349" w14:textId="44D0738F" w:rsidR="006249F2" w:rsidRPr="0058106C" w:rsidRDefault="00B13F8D" w:rsidP="00F32AA5">
      <w:pPr>
        <w:jc w:val="both"/>
        <w:rPr>
          <w:rFonts w:ascii="Arial" w:hAnsi="Arial" w:cs="Arial"/>
          <w:sz w:val="20"/>
          <w:szCs w:val="20"/>
          <w:lang w:val="fr-CH"/>
        </w:rPr>
      </w:pPr>
      <w:r w:rsidRPr="00D024C4">
        <w:rPr>
          <w:rFonts w:ascii="Arial" w:hAnsi="Arial" w:cs="Arial"/>
          <w:sz w:val="20"/>
          <w:szCs w:val="20"/>
          <w:lang w:val="fr-CH"/>
        </w:rPr>
        <w:t xml:space="preserve">Un des rôles les plus importants </w:t>
      </w:r>
      <w:r w:rsidR="00497D91" w:rsidRPr="00D024C4">
        <w:rPr>
          <w:rFonts w:ascii="Arial" w:hAnsi="Arial" w:cs="Arial"/>
          <w:sz w:val="20"/>
          <w:szCs w:val="20"/>
          <w:lang w:val="fr-CH"/>
        </w:rPr>
        <w:t>d</w:t>
      </w:r>
      <w:r w:rsidR="004B79ED" w:rsidRPr="00D024C4">
        <w:rPr>
          <w:rFonts w:ascii="Arial" w:hAnsi="Arial" w:cs="Arial"/>
          <w:sz w:val="20"/>
          <w:szCs w:val="20"/>
          <w:lang w:val="fr-CH"/>
        </w:rPr>
        <w:t>e la présidence</w:t>
      </w:r>
      <w:r w:rsidR="00497D91" w:rsidRPr="00D024C4">
        <w:rPr>
          <w:rFonts w:ascii="Arial" w:hAnsi="Arial" w:cs="Arial"/>
          <w:sz w:val="20"/>
          <w:szCs w:val="20"/>
          <w:lang w:val="fr-CH"/>
        </w:rPr>
        <w:t xml:space="preserve"> est la </w:t>
      </w:r>
      <w:r w:rsidR="004B79ED" w:rsidRPr="00D024C4">
        <w:rPr>
          <w:rFonts w:ascii="Arial" w:hAnsi="Arial" w:cs="Arial"/>
          <w:sz w:val="20"/>
          <w:szCs w:val="20"/>
          <w:lang w:val="fr-CH"/>
        </w:rPr>
        <w:t>conduite</w:t>
      </w:r>
      <w:r w:rsidR="00497D91" w:rsidRPr="00D024C4">
        <w:rPr>
          <w:rFonts w:ascii="Arial" w:hAnsi="Arial" w:cs="Arial"/>
          <w:sz w:val="20"/>
          <w:szCs w:val="20"/>
          <w:lang w:val="fr-CH"/>
        </w:rPr>
        <w:t xml:space="preserve"> du comité </w:t>
      </w:r>
      <w:r w:rsidR="004B79ED" w:rsidRPr="0058106C">
        <w:rPr>
          <w:rFonts w:ascii="Arial" w:hAnsi="Arial" w:cs="Arial"/>
          <w:sz w:val="20"/>
          <w:szCs w:val="20"/>
          <w:lang w:val="fr-CH"/>
        </w:rPr>
        <w:t xml:space="preserve">de manière efficace à travers les différentes affaires à traiter. Une bonne présidence sera attentive </w:t>
      </w:r>
      <w:r w:rsidR="00242658" w:rsidRPr="0058106C">
        <w:rPr>
          <w:rFonts w:ascii="Arial" w:hAnsi="Arial" w:cs="Arial"/>
          <w:sz w:val="20"/>
          <w:szCs w:val="20"/>
          <w:lang w:val="fr-CH"/>
        </w:rPr>
        <w:t>aux points suivants :</w:t>
      </w:r>
      <w:r w:rsidR="006F4B41" w:rsidRPr="0058106C">
        <w:rPr>
          <w:rFonts w:ascii="Arial" w:hAnsi="Arial" w:cs="Arial"/>
          <w:sz w:val="20"/>
          <w:szCs w:val="20"/>
          <w:lang w:val="fr-CH"/>
        </w:rPr>
        <w:t xml:space="preserve"> </w:t>
      </w:r>
    </w:p>
    <w:p w14:paraId="5EB14226" w14:textId="5A46FC29" w:rsidR="00A83158" w:rsidRDefault="00A83158" w:rsidP="00F32AA5">
      <w:pPr>
        <w:jc w:val="both"/>
        <w:rPr>
          <w:rFonts w:ascii="Arial" w:hAnsi="Arial" w:cs="Arial"/>
          <w:sz w:val="20"/>
          <w:szCs w:val="20"/>
          <w:lang w:val="fr-CH"/>
        </w:rPr>
      </w:pPr>
    </w:p>
    <w:p w14:paraId="63528DC3" w14:textId="46DA7387" w:rsidR="006249F2" w:rsidRPr="0058106C" w:rsidRDefault="00242658" w:rsidP="006C0936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b/>
          <w:sz w:val="20"/>
          <w:szCs w:val="20"/>
          <w:u w:val="single"/>
          <w:lang w:val="fr-CH"/>
        </w:rPr>
      </w:pPr>
      <w:r w:rsidRPr="0058106C">
        <w:rPr>
          <w:rFonts w:ascii="Arial" w:hAnsi="Arial" w:cs="Arial"/>
          <w:b/>
          <w:sz w:val="20"/>
          <w:szCs w:val="20"/>
          <w:u w:val="single"/>
          <w:lang w:val="fr-CH"/>
        </w:rPr>
        <w:t>Avant la réunion</w:t>
      </w:r>
    </w:p>
    <w:p w14:paraId="71154E4C" w14:textId="45755BAB" w:rsidR="006249F2" w:rsidRPr="0058106C" w:rsidRDefault="00242658" w:rsidP="00F32AA5">
      <w:pPr>
        <w:jc w:val="both"/>
        <w:rPr>
          <w:rFonts w:ascii="Arial" w:hAnsi="Arial" w:cs="Arial"/>
          <w:sz w:val="20"/>
          <w:szCs w:val="20"/>
          <w:lang w:val="fr-CH"/>
        </w:rPr>
      </w:pPr>
      <w:r w:rsidRPr="0058106C">
        <w:rPr>
          <w:rFonts w:ascii="Arial" w:hAnsi="Arial" w:cs="Arial"/>
          <w:sz w:val="20"/>
          <w:szCs w:val="20"/>
          <w:lang w:val="fr-CH"/>
        </w:rPr>
        <w:t>Etabli</w:t>
      </w:r>
      <w:r w:rsidR="00693683" w:rsidRPr="0058106C">
        <w:rPr>
          <w:rFonts w:ascii="Arial" w:hAnsi="Arial" w:cs="Arial"/>
          <w:sz w:val="20"/>
          <w:szCs w:val="20"/>
          <w:lang w:val="fr-CH"/>
        </w:rPr>
        <w:t>ssez</w:t>
      </w:r>
      <w:r w:rsidRPr="0058106C">
        <w:rPr>
          <w:rFonts w:ascii="Arial" w:hAnsi="Arial" w:cs="Arial"/>
          <w:sz w:val="20"/>
          <w:szCs w:val="20"/>
          <w:lang w:val="fr-CH"/>
        </w:rPr>
        <w:t xml:space="preserve"> l’ordre du jour</w:t>
      </w:r>
      <w:r w:rsidR="006249F2" w:rsidRPr="0058106C">
        <w:rPr>
          <w:rFonts w:ascii="Arial" w:hAnsi="Arial" w:cs="Arial"/>
          <w:sz w:val="20"/>
          <w:szCs w:val="20"/>
          <w:lang w:val="fr-CH"/>
        </w:rPr>
        <w:t>. Incl</w:t>
      </w:r>
      <w:r w:rsidRPr="0058106C">
        <w:rPr>
          <w:rFonts w:ascii="Arial" w:hAnsi="Arial" w:cs="Arial"/>
          <w:sz w:val="20"/>
          <w:szCs w:val="20"/>
          <w:lang w:val="fr-CH"/>
        </w:rPr>
        <w:t>u</w:t>
      </w:r>
      <w:r w:rsidR="00693683" w:rsidRPr="0058106C">
        <w:rPr>
          <w:rFonts w:ascii="Arial" w:hAnsi="Arial" w:cs="Arial"/>
          <w:sz w:val="20"/>
          <w:szCs w:val="20"/>
          <w:lang w:val="fr-CH"/>
        </w:rPr>
        <w:t>ez</w:t>
      </w:r>
      <w:r w:rsidRPr="0058106C">
        <w:rPr>
          <w:rFonts w:ascii="Arial" w:hAnsi="Arial" w:cs="Arial"/>
          <w:sz w:val="20"/>
          <w:szCs w:val="20"/>
          <w:lang w:val="fr-CH"/>
        </w:rPr>
        <w:t xml:space="preserve"> des points </w:t>
      </w:r>
      <w:r w:rsidR="00F745B5" w:rsidRPr="0058106C">
        <w:rPr>
          <w:rFonts w:ascii="Arial" w:hAnsi="Arial" w:cs="Arial"/>
          <w:sz w:val="20"/>
          <w:szCs w:val="20"/>
          <w:lang w:val="fr-CH"/>
        </w:rPr>
        <w:t xml:space="preserve">suggérés par d’autres membres. </w:t>
      </w:r>
      <w:r w:rsidR="006249F2" w:rsidRPr="0058106C">
        <w:rPr>
          <w:rFonts w:ascii="Arial" w:hAnsi="Arial" w:cs="Arial"/>
          <w:sz w:val="20"/>
          <w:szCs w:val="20"/>
          <w:lang w:val="fr-CH"/>
        </w:rPr>
        <w:t>D</w:t>
      </w:r>
      <w:r w:rsidR="00F745B5" w:rsidRPr="0058106C">
        <w:rPr>
          <w:rFonts w:ascii="Arial" w:hAnsi="Arial" w:cs="Arial"/>
          <w:sz w:val="20"/>
          <w:szCs w:val="20"/>
          <w:lang w:val="fr-CH"/>
        </w:rPr>
        <w:t>écide</w:t>
      </w:r>
      <w:r w:rsidR="00693683" w:rsidRPr="0058106C">
        <w:rPr>
          <w:rFonts w:ascii="Arial" w:hAnsi="Arial" w:cs="Arial"/>
          <w:sz w:val="20"/>
          <w:szCs w:val="20"/>
          <w:lang w:val="fr-CH"/>
        </w:rPr>
        <w:t>z</w:t>
      </w:r>
      <w:r w:rsidR="00F745B5" w:rsidRPr="0058106C">
        <w:rPr>
          <w:rFonts w:ascii="Arial" w:hAnsi="Arial" w:cs="Arial"/>
          <w:sz w:val="20"/>
          <w:szCs w:val="20"/>
          <w:lang w:val="fr-CH"/>
        </w:rPr>
        <w:t xml:space="preserve"> l’ordre et </w:t>
      </w:r>
      <w:r w:rsidR="00184624" w:rsidRPr="0058106C">
        <w:rPr>
          <w:rFonts w:ascii="Arial" w:hAnsi="Arial" w:cs="Arial"/>
          <w:sz w:val="20"/>
          <w:szCs w:val="20"/>
          <w:lang w:val="fr-CH"/>
        </w:rPr>
        <w:t>le temps accordé à chaque point, et la personne responsable de le présenter.</w:t>
      </w:r>
      <w:r w:rsidR="006F4B41" w:rsidRPr="0058106C">
        <w:rPr>
          <w:rFonts w:ascii="Arial" w:hAnsi="Arial" w:cs="Arial"/>
          <w:sz w:val="20"/>
          <w:szCs w:val="20"/>
          <w:lang w:val="fr-CH"/>
        </w:rPr>
        <w:t xml:space="preserve"> </w:t>
      </w:r>
    </w:p>
    <w:p w14:paraId="5969BF5B" w14:textId="46EA9220" w:rsidR="006249F2" w:rsidRPr="0058106C" w:rsidRDefault="006249F2" w:rsidP="00F32AA5">
      <w:pPr>
        <w:jc w:val="both"/>
        <w:rPr>
          <w:rFonts w:ascii="Arial" w:hAnsi="Arial" w:cs="Arial"/>
          <w:sz w:val="20"/>
          <w:szCs w:val="20"/>
          <w:lang w:val="fr-CH"/>
        </w:rPr>
      </w:pPr>
      <w:r w:rsidRPr="0058106C">
        <w:rPr>
          <w:rFonts w:ascii="Arial" w:hAnsi="Arial" w:cs="Arial"/>
          <w:sz w:val="20"/>
          <w:szCs w:val="20"/>
          <w:lang w:val="fr-CH"/>
        </w:rPr>
        <w:t>Identif</w:t>
      </w:r>
      <w:r w:rsidR="00184624" w:rsidRPr="0058106C">
        <w:rPr>
          <w:rFonts w:ascii="Arial" w:hAnsi="Arial" w:cs="Arial"/>
          <w:sz w:val="20"/>
          <w:szCs w:val="20"/>
          <w:lang w:val="fr-CH"/>
        </w:rPr>
        <w:t>i</w:t>
      </w:r>
      <w:r w:rsidR="00693683" w:rsidRPr="0058106C">
        <w:rPr>
          <w:rFonts w:ascii="Arial" w:hAnsi="Arial" w:cs="Arial"/>
          <w:sz w:val="20"/>
          <w:szCs w:val="20"/>
          <w:lang w:val="fr-CH"/>
        </w:rPr>
        <w:t>ez</w:t>
      </w:r>
      <w:r w:rsidR="00184624" w:rsidRPr="0058106C">
        <w:rPr>
          <w:rFonts w:ascii="Arial" w:hAnsi="Arial" w:cs="Arial"/>
          <w:sz w:val="20"/>
          <w:szCs w:val="20"/>
          <w:lang w:val="fr-CH"/>
        </w:rPr>
        <w:t xml:space="preserve"> quels </w:t>
      </w:r>
      <w:r w:rsidR="00447666" w:rsidRPr="0058106C">
        <w:rPr>
          <w:rFonts w:ascii="Arial" w:hAnsi="Arial" w:cs="Arial"/>
          <w:sz w:val="20"/>
          <w:szCs w:val="20"/>
          <w:lang w:val="fr-CH"/>
        </w:rPr>
        <w:t xml:space="preserve">points sont </w:t>
      </w:r>
      <w:r w:rsidR="00C95FE4" w:rsidRPr="0058106C">
        <w:rPr>
          <w:rFonts w:ascii="Arial" w:hAnsi="Arial" w:cs="Arial"/>
          <w:sz w:val="20"/>
          <w:szCs w:val="20"/>
          <w:lang w:val="fr-CH"/>
        </w:rPr>
        <w:t xml:space="preserve">d’ordre informatif, lesquels nécessitent une discussion, </w:t>
      </w:r>
      <w:r w:rsidR="00A86D43" w:rsidRPr="0058106C">
        <w:rPr>
          <w:rFonts w:ascii="Arial" w:hAnsi="Arial" w:cs="Arial"/>
          <w:sz w:val="20"/>
          <w:szCs w:val="20"/>
          <w:lang w:val="fr-CH"/>
        </w:rPr>
        <w:t xml:space="preserve">et lesquels vont déboucher sur une prise de décision. </w:t>
      </w:r>
    </w:p>
    <w:p w14:paraId="48DEE8BD" w14:textId="412FEEA2" w:rsidR="006249F2" w:rsidRPr="0058106C" w:rsidRDefault="00F81962" w:rsidP="00F32AA5">
      <w:pPr>
        <w:jc w:val="both"/>
        <w:rPr>
          <w:rFonts w:ascii="Arial" w:hAnsi="Arial" w:cs="Arial"/>
          <w:sz w:val="20"/>
          <w:szCs w:val="20"/>
          <w:lang w:val="fr-CH"/>
        </w:rPr>
      </w:pPr>
      <w:r w:rsidRPr="0058106C">
        <w:rPr>
          <w:rFonts w:ascii="Arial" w:hAnsi="Arial" w:cs="Arial"/>
          <w:sz w:val="20"/>
          <w:szCs w:val="20"/>
          <w:lang w:val="fr-CH"/>
        </w:rPr>
        <w:t xml:space="preserve">Soyez bien informé à propos de chaque point et des actions </w:t>
      </w:r>
      <w:r w:rsidR="00BF37D0" w:rsidRPr="0058106C">
        <w:rPr>
          <w:rFonts w:ascii="Arial" w:hAnsi="Arial" w:cs="Arial"/>
          <w:sz w:val="20"/>
          <w:szCs w:val="20"/>
          <w:lang w:val="fr-CH"/>
        </w:rPr>
        <w:t>faites depuis la dernière réunion.</w:t>
      </w:r>
      <w:r w:rsidR="006F4B41" w:rsidRPr="0058106C">
        <w:rPr>
          <w:rFonts w:ascii="Arial" w:hAnsi="Arial" w:cs="Arial"/>
          <w:sz w:val="20"/>
          <w:szCs w:val="20"/>
          <w:lang w:val="fr-CH"/>
        </w:rPr>
        <w:t xml:space="preserve"> </w:t>
      </w:r>
    </w:p>
    <w:p w14:paraId="2A937CF8" w14:textId="1DC47596" w:rsidR="006249F2" w:rsidRPr="0058106C" w:rsidRDefault="00226307" w:rsidP="00F32AA5">
      <w:pPr>
        <w:jc w:val="both"/>
        <w:rPr>
          <w:rFonts w:ascii="Arial" w:hAnsi="Arial" w:cs="Arial"/>
          <w:sz w:val="20"/>
          <w:szCs w:val="20"/>
          <w:lang w:val="fr-CH"/>
        </w:rPr>
      </w:pPr>
      <w:r w:rsidRPr="0058106C">
        <w:rPr>
          <w:rFonts w:ascii="Arial" w:hAnsi="Arial" w:cs="Arial"/>
          <w:sz w:val="20"/>
          <w:szCs w:val="20"/>
          <w:lang w:val="fr-CH"/>
        </w:rPr>
        <w:t xml:space="preserve">Assurez-vous que tous les documents relatifs à chaque point </w:t>
      </w:r>
      <w:r w:rsidR="006249F2" w:rsidRPr="0058106C">
        <w:rPr>
          <w:rFonts w:ascii="Arial" w:hAnsi="Arial" w:cs="Arial"/>
          <w:sz w:val="20"/>
          <w:szCs w:val="20"/>
          <w:lang w:val="fr-CH"/>
        </w:rPr>
        <w:t>(</w:t>
      </w:r>
      <w:r w:rsidRPr="0058106C">
        <w:rPr>
          <w:rFonts w:ascii="Arial" w:hAnsi="Arial" w:cs="Arial"/>
          <w:sz w:val="20"/>
          <w:szCs w:val="20"/>
          <w:lang w:val="fr-CH"/>
        </w:rPr>
        <w:t>y compris le procès-verbal de la dernière réunion) so</w:t>
      </w:r>
      <w:r w:rsidR="00FE7F5D" w:rsidRPr="0058106C">
        <w:rPr>
          <w:rFonts w:ascii="Arial" w:hAnsi="Arial" w:cs="Arial"/>
          <w:sz w:val="20"/>
          <w:szCs w:val="20"/>
          <w:lang w:val="fr-CH"/>
        </w:rPr>
        <w:t>ient envoyés avec l’ordre du jour, avant la réunion.</w:t>
      </w:r>
      <w:r w:rsidR="006F4B41" w:rsidRPr="0058106C">
        <w:rPr>
          <w:rFonts w:ascii="Arial" w:hAnsi="Arial" w:cs="Arial"/>
          <w:sz w:val="20"/>
          <w:szCs w:val="20"/>
          <w:lang w:val="fr-CH"/>
        </w:rPr>
        <w:t xml:space="preserve"> </w:t>
      </w:r>
    </w:p>
    <w:p w14:paraId="772DF58E" w14:textId="3D435E32" w:rsidR="006249F2" w:rsidRPr="0058106C" w:rsidRDefault="00FE7F5D" w:rsidP="00F32AA5">
      <w:pPr>
        <w:jc w:val="both"/>
        <w:rPr>
          <w:rFonts w:ascii="Arial" w:hAnsi="Arial" w:cs="Arial"/>
          <w:sz w:val="20"/>
          <w:szCs w:val="20"/>
          <w:lang w:val="fr-CH"/>
        </w:rPr>
      </w:pPr>
      <w:r w:rsidRPr="0058106C">
        <w:rPr>
          <w:rFonts w:ascii="Arial" w:hAnsi="Arial" w:cs="Arial"/>
          <w:sz w:val="20"/>
          <w:szCs w:val="20"/>
          <w:lang w:val="fr-CH"/>
        </w:rPr>
        <w:t>Demandez aux absents de s’excuser à l’avance afin de vous assurer qu</w:t>
      </w:r>
      <w:r w:rsidR="00E55423" w:rsidRPr="0058106C">
        <w:rPr>
          <w:rFonts w:ascii="Arial" w:hAnsi="Arial" w:cs="Arial"/>
          <w:sz w:val="20"/>
          <w:szCs w:val="20"/>
          <w:lang w:val="fr-CH"/>
        </w:rPr>
        <w:t>’il y aura le quorum nécessaire à toute prise de décision.</w:t>
      </w:r>
      <w:r w:rsidR="006F4B41" w:rsidRPr="0058106C">
        <w:rPr>
          <w:rFonts w:ascii="Arial" w:hAnsi="Arial" w:cs="Arial"/>
          <w:sz w:val="20"/>
          <w:szCs w:val="20"/>
          <w:lang w:val="fr-CH"/>
        </w:rPr>
        <w:t xml:space="preserve"> </w:t>
      </w:r>
      <w:r w:rsidR="002E7FC3" w:rsidRPr="0058106C">
        <w:rPr>
          <w:rFonts w:ascii="Arial" w:hAnsi="Arial" w:cs="Arial"/>
          <w:sz w:val="20"/>
          <w:szCs w:val="20"/>
          <w:lang w:val="fr-CH"/>
        </w:rPr>
        <w:t xml:space="preserve">Un </w:t>
      </w:r>
      <w:r w:rsidR="006249F2" w:rsidRPr="0058106C">
        <w:rPr>
          <w:rFonts w:ascii="Arial" w:hAnsi="Arial" w:cs="Arial"/>
          <w:sz w:val="20"/>
          <w:szCs w:val="20"/>
          <w:lang w:val="fr-CH"/>
        </w:rPr>
        <w:t xml:space="preserve">quorum </w:t>
      </w:r>
      <w:r w:rsidR="002E7FC3" w:rsidRPr="0058106C">
        <w:rPr>
          <w:rFonts w:ascii="Arial" w:hAnsi="Arial" w:cs="Arial"/>
          <w:sz w:val="20"/>
          <w:szCs w:val="20"/>
          <w:lang w:val="fr-CH"/>
        </w:rPr>
        <w:t xml:space="preserve">consiste en la moitié des membres plus </w:t>
      </w:r>
      <w:r w:rsidR="006249F2" w:rsidRPr="0058106C">
        <w:rPr>
          <w:rFonts w:ascii="Arial" w:hAnsi="Arial" w:cs="Arial"/>
          <w:sz w:val="20"/>
          <w:szCs w:val="20"/>
          <w:lang w:val="fr-CH"/>
        </w:rPr>
        <w:t>1.</w:t>
      </w:r>
      <w:r w:rsidR="008C6A86" w:rsidRPr="0058106C">
        <w:rPr>
          <w:rFonts w:ascii="Arial" w:hAnsi="Arial" w:cs="Arial"/>
          <w:sz w:val="20"/>
          <w:szCs w:val="20"/>
          <w:lang w:val="fr-CH"/>
        </w:rPr>
        <w:t xml:space="preserve"> </w:t>
      </w:r>
    </w:p>
    <w:p w14:paraId="39324305" w14:textId="7AD431B7" w:rsidR="006249F2" w:rsidRPr="0058106C" w:rsidRDefault="002E7FC3" w:rsidP="00F32AA5">
      <w:pPr>
        <w:jc w:val="both"/>
        <w:rPr>
          <w:rFonts w:ascii="Arial" w:hAnsi="Arial" w:cs="Arial"/>
          <w:sz w:val="20"/>
          <w:szCs w:val="20"/>
          <w:lang w:val="fr-CH"/>
        </w:rPr>
      </w:pPr>
      <w:r w:rsidRPr="0058106C">
        <w:rPr>
          <w:rFonts w:ascii="Arial" w:hAnsi="Arial" w:cs="Arial"/>
          <w:sz w:val="20"/>
          <w:szCs w:val="20"/>
          <w:lang w:val="fr-CH"/>
        </w:rPr>
        <w:t>Vérifiez que tou</w:t>
      </w:r>
      <w:r w:rsidR="00065139" w:rsidRPr="0058106C">
        <w:rPr>
          <w:rFonts w:ascii="Arial" w:hAnsi="Arial" w:cs="Arial"/>
          <w:sz w:val="20"/>
          <w:szCs w:val="20"/>
          <w:lang w:val="fr-CH"/>
        </w:rPr>
        <w:t xml:space="preserve">tes les dispositions pratiques ont été prises, par exemple l’aménagement de la salle, les supports visuels, </w:t>
      </w:r>
      <w:r w:rsidR="006249F2" w:rsidRPr="0058106C">
        <w:rPr>
          <w:rFonts w:ascii="Arial" w:hAnsi="Arial" w:cs="Arial"/>
          <w:sz w:val="20"/>
          <w:szCs w:val="20"/>
          <w:lang w:val="fr-CH"/>
        </w:rPr>
        <w:t>etc.</w:t>
      </w:r>
    </w:p>
    <w:p w14:paraId="5841E929" w14:textId="5614B67A" w:rsidR="006249F2" w:rsidRPr="0058106C" w:rsidRDefault="006249F2" w:rsidP="00F32AA5">
      <w:pPr>
        <w:jc w:val="both"/>
        <w:rPr>
          <w:rFonts w:ascii="Arial" w:hAnsi="Arial" w:cs="Arial"/>
          <w:sz w:val="20"/>
          <w:szCs w:val="20"/>
          <w:lang w:val="fr-CH"/>
        </w:rPr>
      </w:pPr>
      <w:r w:rsidRPr="0058106C">
        <w:rPr>
          <w:rFonts w:ascii="Arial" w:hAnsi="Arial" w:cs="Arial"/>
          <w:sz w:val="20"/>
          <w:szCs w:val="20"/>
          <w:lang w:val="fr-CH"/>
        </w:rPr>
        <w:t>Arrive</w:t>
      </w:r>
      <w:r w:rsidR="00065139" w:rsidRPr="0058106C">
        <w:rPr>
          <w:rFonts w:ascii="Arial" w:hAnsi="Arial" w:cs="Arial"/>
          <w:sz w:val="20"/>
          <w:szCs w:val="20"/>
          <w:lang w:val="fr-CH"/>
        </w:rPr>
        <w:t>z</w:t>
      </w:r>
      <w:r w:rsidR="003D5004" w:rsidRPr="0058106C">
        <w:rPr>
          <w:rFonts w:ascii="Arial" w:hAnsi="Arial" w:cs="Arial"/>
          <w:sz w:val="20"/>
          <w:szCs w:val="20"/>
          <w:lang w:val="fr-CH"/>
        </w:rPr>
        <w:t xml:space="preserve"> suffisamment à l’avance </w:t>
      </w:r>
      <w:r w:rsidR="0007427D" w:rsidRPr="0058106C">
        <w:rPr>
          <w:rFonts w:ascii="Arial" w:hAnsi="Arial" w:cs="Arial"/>
          <w:sz w:val="20"/>
          <w:szCs w:val="20"/>
          <w:lang w:val="fr-CH"/>
        </w:rPr>
        <w:t xml:space="preserve">afin d’accueillir </w:t>
      </w:r>
      <w:r w:rsidR="004A76D1" w:rsidRPr="0058106C">
        <w:rPr>
          <w:rFonts w:ascii="Arial" w:hAnsi="Arial" w:cs="Arial"/>
          <w:sz w:val="20"/>
          <w:szCs w:val="20"/>
          <w:lang w:val="fr-CH"/>
        </w:rPr>
        <w:t xml:space="preserve">les </w:t>
      </w:r>
      <w:r w:rsidR="007D61E3" w:rsidRPr="0058106C">
        <w:rPr>
          <w:rFonts w:ascii="Arial" w:hAnsi="Arial" w:cs="Arial"/>
          <w:sz w:val="20"/>
          <w:szCs w:val="20"/>
          <w:lang w:val="fr-CH"/>
        </w:rPr>
        <w:t xml:space="preserve">membres à mesure qu’ils arrivent. </w:t>
      </w:r>
    </w:p>
    <w:p w14:paraId="0ADF47AE" w14:textId="77777777" w:rsidR="0058106C" w:rsidRPr="0058106C" w:rsidRDefault="0058106C" w:rsidP="00F32AA5">
      <w:pPr>
        <w:jc w:val="both"/>
        <w:rPr>
          <w:rFonts w:ascii="Arial" w:hAnsi="Arial" w:cs="Arial"/>
          <w:sz w:val="20"/>
          <w:szCs w:val="20"/>
          <w:lang w:val="fr-CH"/>
        </w:rPr>
      </w:pPr>
    </w:p>
    <w:p w14:paraId="739ABBA2" w14:textId="34F4C1A9" w:rsidR="006249F2" w:rsidRPr="0058106C" w:rsidRDefault="002568B1" w:rsidP="006C0936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b/>
          <w:sz w:val="20"/>
          <w:szCs w:val="20"/>
          <w:u w:val="single"/>
          <w:lang w:val="fr-CH"/>
        </w:rPr>
      </w:pPr>
      <w:r w:rsidRPr="0058106C">
        <w:rPr>
          <w:rFonts w:ascii="Arial" w:hAnsi="Arial" w:cs="Arial"/>
          <w:b/>
          <w:sz w:val="20"/>
          <w:szCs w:val="20"/>
          <w:u w:val="single"/>
          <w:lang w:val="fr-CH"/>
        </w:rPr>
        <w:t>Pendant la réunion</w:t>
      </w:r>
    </w:p>
    <w:p w14:paraId="121D2BB8" w14:textId="44126D00" w:rsidR="006249F2" w:rsidRPr="0058106C" w:rsidRDefault="006249F2" w:rsidP="00F32AA5">
      <w:pPr>
        <w:jc w:val="both"/>
        <w:rPr>
          <w:rFonts w:ascii="Arial" w:hAnsi="Arial" w:cs="Arial"/>
          <w:b/>
          <w:sz w:val="20"/>
          <w:szCs w:val="20"/>
          <w:lang w:val="fr-CH"/>
        </w:rPr>
      </w:pPr>
      <w:r w:rsidRPr="0058106C">
        <w:rPr>
          <w:rFonts w:ascii="Arial" w:hAnsi="Arial" w:cs="Arial"/>
          <w:sz w:val="24"/>
          <w:szCs w:val="20"/>
          <w:lang w:val="fr-CH"/>
        </w:rPr>
        <w:t xml:space="preserve"> </w:t>
      </w:r>
      <w:r w:rsidRPr="0058106C">
        <w:rPr>
          <w:rFonts w:ascii="Arial" w:hAnsi="Arial" w:cs="Arial"/>
          <w:b/>
          <w:sz w:val="20"/>
          <w:szCs w:val="20"/>
          <w:lang w:val="fr-CH"/>
        </w:rPr>
        <w:t>Communi</w:t>
      </w:r>
      <w:r w:rsidR="002568B1" w:rsidRPr="0058106C">
        <w:rPr>
          <w:rFonts w:ascii="Arial" w:hAnsi="Arial" w:cs="Arial"/>
          <w:b/>
          <w:sz w:val="20"/>
          <w:szCs w:val="20"/>
          <w:lang w:val="fr-CH"/>
        </w:rPr>
        <w:t>quez</w:t>
      </w:r>
    </w:p>
    <w:p w14:paraId="0422DAAF" w14:textId="49B62FB2" w:rsidR="006249F2" w:rsidRPr="0058106C" w:rsidRDefault="002568B1" w:rsidP="00A83158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fr-CH"/>
        </w:rPr>
      </w:pPr>
      <w:r w:rsidRPr="0058106C">
        <w:rPr>
          <w:rFonts w:ascii="Arial" w:hAnsi="Arial" w:cs="Arial"/>
          <w:sz w:val="20"/>
          <w:szCs w:val="20"/>
          <w:lang w:val="fr-CH"/>
        </w:rPr>
        <w:t>Commencez la réunion</w:t>
      </w:r>
      <w:r w:rsidR="006249F2" w:rsidRPr="0058106C">
        <w:rPr>
          <w:rFonts w:ascii="Arial" w:hAnsi="Arial" w:cs="Arial"/>
          <w:sz w:val="20"/>
          <w:szCs w:val="20"/>
          <w:lang w:val="fr-CH"/>
        </w:rPr>
        <w:t xml:space="preserve">. </w:t>
      </w:r>
      <w:r w:rsidRPr="0058106C">
        <w:rPr>
          <w:rFonts w:ascii="Arial" w:hAnsi="Arial" w:cs="Arial"/>
          <w:sz w:val="20"/>
          <w:szCs w:val="20"/>
          <w:lang w:val="fr-CH"/>
        </w:rPr>
        <w:t>Souhaitez la bienvenue aux nouveaux membres</w:t>
      </w:r>
      <w:r w:rsidR="006249F2" w:rsidRPr="0058106C">
        <w:rPr>
          <w:rFonts w:ascii="Arial" w:hAnsi="Arial" w:cs="Arial"/>
          <w:sz w:val="20"/>
          <w:szCs w:val="20"/>
          <w:lang w:val="fr-CH"/>
        </w:rPr>
        <w:t xml:space="preserve">. </w:t>
      </w:r>
      <w:r w:rsidR="00D51D77" w:rsidRPr="0058106C">
        <w:rPr>
          <w:rFonts w:ascii="Arial" w:hAnsi="Arial" w:cs="Arial"/>
          <w:sz w:val="20"/>
          <w:szCs w:val="20"/>
          <w:lang w:val="fr-CH"/>
        </w:rPr>
        <w:t>Le cas échéant, faites les présentations nécessaires.</w:t>
      </w:r>
      <w:r w:rsidR="006F4B41" w:rsidRPr="0058106C">
        <w:rPr>
          <w:rFonts w:ascii="Arial" w:hAnsi="Arial" w:cs="Arial"/>
          <w:sz w:val="20"/>
          <w:szCs w:val="20"/>
          <w:lang w:val="fr-CH"/>
        </w:rPr>
        <w:t xml:space="preserve"> </w:t>
      </w:r>
    </w:p>
    <w:p w14:paraId="482C1ED3" w14:textId="47296687" w:rsidR="006249F2" w:rsidRPr="0058106C" w:rsidRDefault="00872782" w:rsidP="00A83158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fr-CH"/>
        </w:rPr>
      </w:pPr>
      <w:r w:rsidRPr="0058106C">
        <w:rPr>
          <w:rFonts w:ascii="Arial" w:hAnsi="Arial" w:cs="Arial"/>
          <w:sz w:val="20"/>
          <w:szCs w:val="20"/>
          <w:lang w:val="fr-CH"/>
        </w:rPr>
        <w:t>Excusez les personnes absentes.</w:t>
      </w:r>
      <w:r w:rsidR="006F4B41" w:rsidRPr="0058106C">
        <w:rPr>
          <w:rFonts w:ascii="Arial" w:hAnsi="Arial" w:cs="Arial"/>
          <w:sz w:val="20"/>
          <w:szCs w:val="20"/>
          <w:lang w:val="fr-CH"/>
        </w:rPr>
        <w:t xml:space="preserve"> </w:t>
      </w:r>
    </w:p>
    <w:p w14:paraId="5FA767C8" w14:textId="69AC41C1" w:rsidR="006249F2" w:rsidRPr="0058106C" w:rsidRDefault="0046037F" w:rsidP="00A83158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fr-CH"/>
        </w:rPr>
      </w:pPr>
      <w:r w:rsidRPr="0058106C">
        <w:rPr>
          <w:rFonts w:ascii="Arial" w:hAnsi="Arial" w:cs="Arial"/>
          <w:sz w:val="20"/>
          <w:szCs w:val="20"/>
          <w:lang w:val="fr-CH"/>
        </w:rPr>
        <w:t>Assurez-vous que toute addition ou amendement au procès-verbal soi</w:t>
      </w:r>
      <w:r w:rsidR="007D4371" w:rsidRPr="0058106C">
        <w:rPr>
          <w:rFonts w:ascii="Arial" w:hAnsi="Arial" w:cs="Arial"/>
          <w:sz w:val="20"/>
          <w:szCs w:val="20"/>
          <w:lang w:val="fr-CH"/>
        </w:rPr>
        <w:t>t notée.</w:t>
      </w:r>
      <w:r w:rsidR="006F4B41" w:rsidRPr="0058106C">
        <w:rPr>
          <w:rFonts w:ascii="Arial" w:hAnsi="Arial" w:cs="Arial"/>
          <w:sz w:val="20"/>
          <w:szCs w:val="20"/>
          <w:lang w:val="fr-CH"/>
        </w:rPr>
        <w:t xml:space="preserve"> </w:t>
      </w:r>
    </w:p>
    <w:p w14:paraId="34454969" w14:textId="51BAE696" w:rsidR="006249F2" w:rsidRPr="0058106C" w:rsidRDefault="007D4371" w:rsidP="00A83158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fr-CH"/>
        </w:rPr>
      </w:pPr>
      <w:r w:rsidRPr="0058106C">
        <w:rPr>
          <w:rFonts w:ascii="Arial" w:hAnsi="Arial" w:cs="Arial"/>
          <w:sz w:val="20"/>
          <w:szCs w:val="20"/>
          <w:lang w:val="fr-CH"/>
        </w:rPr>
        <w:t>Donnez le cadre</w:t>
      </w:r>
      <w:r w:rsidR="006249F2" w:rsidRPr="0058106C">
        <w:rPr>
          <w:rFonts w:ascii="Arial" w:hAnsi="Arial" w:cs="Arial"/>
          <w:sz w:val="20"/>
          <w:szCs w:val="20"/>
          <w:lang w:val="fr-CH"/>
        </w:rPr>
        <w:t xml:space="preserve">. </w:t>
      </w:r>
      <w:r w:rsidR="00D55BD3" w:rsidRPr="0058106C">
        <w:rPr>
          <w:rFonts w:ascii="Arial" w:hAnsi="Arial" w:cs="Arial"/>
          <w:sz w:val="20"/>
          <w:szCs w:val="20"/>
          <w:lang w:val="fr-CH"/>
        </w:rPr>
        <w:t>Enumérez les objectifs de la réunion et de chaque point.</w:t>
      </w:r>
      <w:r w:rsidR="006F4B41" w:rsidRPr="0058106C">
        <w:rPr>
          <w:rFonts w:ascii="Arial" w:hAnsi="Arial" w:cs="Arial"/>
          <w:sz w:val="20"/>
          <w:szCs w:val="20"/>
          <w:lang w:val="fr-CH"/>
        </w:rPr>
        <w:t xml:space="preserve"> </w:t>
      </w:r>
    </w:p>
    <w:p w14:paraId="611E0E3E" w14:textId="4CF88601" w:rsidR="006249F2" w:rsidRPr="0058106C" w:rsidRDefault="00D55BD3" w:rsidP="00A83158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fr-CH"/>
        </w:rPr>
      </w:pPr>
      <w:r w:rsidRPr="0058106C">
        <w:rPr>
          <w:rFonts w:ascii="Arial" w:hAnsi="Arial" w:cs="Arial"/>
          <w:sz w:val="20"/>
          <w:szCs w:val="20"/>
          <w:lang w:val="fr-CH"/>
        </w:rPr>
        <w:t xml:space="preserve">Essayez d’être bref dans vos interventions. </w:t>
      </w:r>
    </w:p>
    <w:p w14:paraId="59155D34" w14:textId="05E1C3F9" w:rsidR="006249F2" w:rsidRPr="0058106C" w:rsidRDefault="006249F2" w:rsidP="00F32AA5">
      <w:pPr>
        <w:jc w:val="both"/>
        <w:rPr>
          <w:rFonts w:ascii="Arial" w:hAnsi="Arial" w:cs="Arial"/>
          <w:b/>
          <w:sz w:val="20"/>
          <w:szCs w:val="20"/>
          <w:lang w:val="fr-CH"/>
        </w:rPr>
      </w:pPr>
      <w:r w:rsidRPr="0058106C">
        <w:rPr>
          <w:rFonts w:ascii="Arial" w:hAnsi="Arial" w:cs="Arial"/>
          <w:b/>
          <w:sz w:val="20"/>
          <w:szCs w:val="20"/>
          <w:lang w:val="fr-CH"/>
        </w:rPr>
        <w:t>Contr</w:t>
      </w:r>
      <w:r w:rsidR="00EF0CB9" w:rsidRPr="0058106C">
        <w:rPr>
          <w:rFonts w:ascii="Arial" w:hAnsi="Arial" w:cs="Arial"/>
          <w:b/>
          <w:sz w:val="20"/>
          <w:szCs w:val="20"/>
          <w:lang w:val="fr-CH"/>
        </w:rPr>
        <w:t>ô</w:t>
      </w:r>
      <w:r w:rsidRPr="0058106C">
        <w:rPr>
          <w:rFonts w:ascii="Arial" w:hAnsi="Arial" w:cs="Arial"/>
          <w:b/>
          <w:sz w:val="20"/>
          <w:szCs w:val="20"/>
          <w:lang w:val="fr-CH"/>
        </w:rPr>
        <w:t>l</w:t>
      </w:r>
      <w:r w:rsidR="00EF0CB9" w:rsidRPr="0058106C">
        <w:rPr>
          <w:rFonts w:ascii="Arial" w:hAnsi="Arial" w:cs="Arial"/>
          <w:b/>
          <w:sz w:val="20"/>
          <w:szCs w:val="20"/>
          <w:lang w:val="fr-CH"/>
        </w:rPr>
        <w:t>e</w:t>
      </w:r>
    </w:p>
    <w:p w14:paraId="23A57753" w14:textId="769D6C6D" w:rsidR="006249F2" w:rsidRPr="0058106C" w:rsidRDefault="00EF0CB9" w:rsidP="00A83158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fr-CH"/>
        </w:rPr>
      </w:pPr>
      <w:r w:rsidRPr="0058106C">
        <w:rPr>
          <w:rFonts w:ascii="Arial" w:hAnsi="Arial" w:cs="Arial"/>
          <w:sz w:val="20"/>
          <w:szCs w:val="20"/>
          <w:lang w:val="fr-CH"/>
        </w:rPr>
        <w:t>Gardez le contrôle</w:t>
      </w:r>
      <w:r w:rsidR="006249F2" w:rsidRPr="0058106C">
        <w:rPr>
          <w:rFonts w:ascii="Arial" w:hAnsi="Arial" w:cs="Arial"/>
          <w:sz w:val="20"/>
          <w:szCs w:val="20"/>
          <w:lang w:val="fr-CH"/>
        </w:rPr>
        <w:t xml:space="preserve">. </w:t>
      </w:r>
      <w:r w:rsidR="00D632BC" w:rsidRPr="0058106C">
        <w:rPr>
          <w:rFonts w:ascii="Arial" w:hAnsi="Arial" w:cs="Arial"/>
          <w:sz w:val="20"/>
          <w:szCs w:val="20"/>
          <w:lang w:val="fr-CH"/>
        </w:rPr>
        <w:t>Faites observer les limites de temps.</w:t>
      </w:r>
      <w:r w:rsidR="006F4B41" w:rsidRPr="0058106C">
        <w:rPr>
          <w:rFonts w:ascii="Arial" w:hAnsi="Arial" w:cs="Arial"/>
          <w:sz w:val="20"/>
          <w:szCs w:val="20"/>
          <w:lang w:val="fr-CH"/>
        </w:rPr>
        <w:t xml:space="preserve"> </w:t>
      </w:r>
    </w:p>
    <w:p w14:paraId="1DDF600E" w14:textId="15C2668A" w:rsidR="006249F2" w:rsidRPr="0058106C" w:rsidRDefault="00570292" w:rsidP="00A83158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fr-CH"/>
        </w:rPr>
      </w:pPr>
      <w:r w:rsidRPr="0058106C">
        <w:rPr>
          <w:rFonts w:ascii="Arial" w:hAnsi="Arial" w:cs="Arial"/>
          <w:sz w:val="20"/>
          <w:szCs w:val="20"/>
          <w:lang w:val="fr-CH"/>
        </w:rPr>
        <w:t>Laissez de la place à la</w:t>
      </w:r>
      <w:r w:rsidR="00DC6534" w:rsidRPr="0058106C">
        <w:rPr>
          <w:rFonts w:ascii="Arial" w:hAnsi="Arial" w:cs="Arial"/>
          <w:sz w:val="20"/>
          <w:szCs w:val="20"/>
          <w:lang w:val="fr-CH"/>
        </w:rPr>
        <w:t xml:space="preserve"> flexibilité et </w:t>
      </w:r>
      <w:r w:rsidRPr="0058106C">
        <w:rPr>
          <w:rFonts w:ascii="Arial" w:hAnsi="Arial" w:cs="Arial"/>
          <w:sz w:val="20"/>
          <w:szCs w:val="20"/>
          <w:lang w:val="fr-CH"/>
        </w:rPr>
        <w:t>à la liberté d’expression</w:t>
      </w:r>
      <w:r w:rsidR="006249F2" w:rsidRPr="0058106C">
        <w:rPr>
          <w:rFonts w:ascii="Arial" w:hAnsi="Arial" w:cs="Arial"/>
          <w:sz w:val="20"/>
          <w:szCs w:val="20"/>
          <w:lang w:val="fr-CH"/>
        </w:rPr>
        <w:t xml:space="preserve">. </w:t>
      </w:r>
    </w:p>
    <w:p w14:paraId="1D74B5B5" w14:textId="13D1C384" w:rsidR="006249F2" w:rsidRPr="0058106C" w:rsidRDefault="00B7559E" w:rsidP="00A83158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fr-CH"/>
        </w:rPr>
      </w:pPr>
      <w:r w:rsidRPr="0058106C">
        <w:rPr>
          <w:rFonts w:ascii="Arial" w:hAnsi="Arial" w:cs="Arial"/>
          <w:sz w:val="20"/>
          <w:szCs w:val="20"/>
          <w:lang w:val="fr-CH"/>
        </w:rPr>
        <w:t>Faites respecter</w:t>
      </w:r>
      <w:r w:rsidR="004A76D1" w:rsidRPr="0058106C">
        <w:rPr>
          <w:rFonts w:ascii="Arial" w:hAnsi="Arial" w:cs="Arial"/>
          <w:sz w:val="20"/>
          <w:szCs w:val="20"/>
          <w:lang w:val="fr-CH"/>
        </w:rPr>
        <w:t xml:space="preserve"> </w:t>
      </w:r>
      <w:r w:rsidRPr="0058106C">
        <w:rPr>
          <w:rFonts w:ascii="Arial" w:hAnsi="Arial" w:cs="Arial"/>
          <w:sz w:val="20"/>
          <w:szCs w:val="20"/>
          <w:lang w:val="fr-CH"/>
        </w:rPr>
        <w:t>l’ordre du jour</w:t>
      </w:r>
      <w:r w:rsidR="006249F2" w:rsidRPr="0058106C">
        <w:rPr>
          <w:rFonts w:ascii="Arial" w:hAnsi="Arial" w:cs="Arial"/>
          <w:sz w:val="20"/>
          <w:szCs w:val="20"/>
          <w:lang w:val="fr-CH"/>
        </w:rPr>
        <w:t xml:space="preserve">. </w:t>
      </w:r>
    </w:p>
    <w:p w14:paraId="216B9235" w14:textId="61AA80AF" w:rsidR="006249F2" w:rsidRPr="0058106C" w:rsidRDefault="00B7559E" w:rsidP="00A83158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fr-CH"/>
        </w:rPr>
      </w:pPr>
      <w:r w:rsidRPr="0058106C">
        <w:rPr>
          <w:rFonts w:ascii="Arial" w:hAnsi="Arial" w:cs="Arial"/>
          <w:sz w:val="20"/>
          <w:szCs w:val="20"/>
          <w:lang w:val="fr-CH"/>
        </w:rPr>
        <w:t>Assurez-vous qu’il y ait un</w:t>
      </w:r>
      <w:r w:rsidR="006249F2" w:rsidRPr="0058106C">
        <w:rPr>
          <w:rFonts w:ascii="Arial" w:hAnsi="Arial" w:cs="Arial"/>
          <w:sz w:val="20"/>
          <w:szCs w:val="20"/>
          <w:lang w:val="fr-CH"/>
        </w:rPr>
        <w:t xml:space="preserve"> quorum.</w:t>
      </w:r>
    </w:p>
    <w:p w14:paraId="36D4D099" w14:textId="20684480" w:rsidR="006249F2" w:rsidRPr="0058106C" w:rsidRDefault="00B7559E" w:rsidP="00A83158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fr-CH"/>
        </w:rPr>
      </w:pPr>
      <w:r w:rsidRPr="0058106C">
        <w:rPr>
          <w:rFonts w:ascii="Arial" w:hAnsi="Arial" w:cs="Arial"/>
          <w:sz w:val="20"/>
          <w:szCs w:val="20"/>
          <w:lang w:val="fr-CH"/>
        </w:rPr>
        <w:t>Assurez-vous que le temps soit</w:t>
      </w:r>
      <w:r w:rsidR="003A5D59" w:rsidRPr="0058106C">
        <w:rPr>
          <w:rFonts w:ascii="Arial" w:hAnsi="Arial" w:cs="Arial"/>
          <w:sz w:val="20"/>
          <w:szCs w:val="20"/>
          <w:lang w:val="fr-CH"/>
        </w:rPr>
        <w:t xml:space="preserve"> employé efficacement</w:t>
      </w:r>
      <w:r w:rsidR="006249F2" w:rsidRPr="0058106C">
        <w:rPr>
          <w:rFonts w:ascii="Arial" w:hAnsi="Arial" w:cs="Arial"/>
          <w:sz w:val="20"/>
          <w:szCs w:val="20"/>
          <w:lang w:val="fr-CH"/>
        </w:rPr>
        <w:t xml:space="preserve">. </w:t>
      </w:r>
    </w:p>
    <w:p w14:paraId="1D535327" w14:textId="3748FF16" w:rsidR="006249F2" w:rsidRPr="0058106C" w:rsidRDefault="003A5D59" w:rsidP="00A83158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fr-CH"/>
        </w:rPr>
      </w:pPr>
      <w:r w:rsidRPr="0058106C">
        <w:rPr>
          <w:rFonts w:ascii="Arial" w:hAnsi="Arial" w:cs="Arial"/>
          <w:sz w:val="20"/>
          <w:szCs w:val="20"/>
          <w:lang w:val="fr-CH"/>
        </w:rPr>
        <w:t xml:space="preserve">Assurez-vous qu’un PV </w:t>
      </w:r>
      <w:r w:rsidR="005B7C6A" w:rsidRPr="0058106C">
        <w:rPr>
          <w:rFonts w:ascii="Arial" w:hAnsi="Arial" w:cs="Arial"/>
          <w:sz w:val="20"/>
          <w:szCs w:val="20"/>
          <w:lang w:val="fr-CH"/>
        </w:rPr>
        <w:t>soit</w:t>
      </w:r>
      <w:r w:rsidRPr="0058106C">
        <w:rPr>
          <w:rFonts w:ascii="Arial" w:hAnsi="Arial" w:cs="Arial"/>
          <w:sz w:val="20"/>
          <w:szCs w:val="20"/>
          <w:lang w:val="fr-CH"/>
        </w:rPr>
        <w:t xml:space="preserve"> dûment établi. </w:t>
      </w:r>
    </w:p>
    <w:p w14:paraId="5D8C5FDD" w14:textId="77777777" w:rsidR="00825E29" w:rsidRDefault="00825E29" w:rsidP="00F32AA5">
      <w:pPr>
        <w:jc w:val="both"/>
        <w:rPr>
          <w:rFonts w:ascii="Arial" w:hAnsi="Arial" w:cs="Arial"/>
          <w:b/>
          <w:sz w:val="20"/>
          <w:szCs w:val="20"/>
          <w:lang w:val="fr-CH"/>
        </w:rPr>
      </w:pPr>
    </w:p>
    <w:p w14:paraId="462A5290" w14:textId="77777777" w:rsidR="00825E29" w:rsidRDefault="00825E29" w:rsidP="00F32AA5">
      <w:pPr>
        <w:jc w:val="both"/>
        <w:rPr>
          <w:rFonts w:ascii="Arial" w:hAnsi="Arial" w:cs="Arial"/>
          <w:b/>
          <w:sz w:val="20"/>
          <w:szCs w:val="20"/>
          <w:lang w:val="fr-CH"/>
        </w:rPr>
      </w:pPr>
    </w:p>
    <w:p w14:paraId="20A9C348" w14:textId="6D468A08" w:rsidR="006249F2" w:rsidRPr="0058106C" w:rsidRDefault="00E94797" w:rsidP="00F32AA5">
      <w:pPr>
        <w:jc w:val="both"/>
        <w:rPr>
          <w:rFonts w:ascii="Arial" w:hAnsi="Arial" w:cs="Arial"/>
          <w:b/>
          <w:sz w:val="20"/>
          <w:szCs w:val="20"/>
          <w:lang w:val="fr-CH"/>
        </w:rPr>
      </w:pPr>
      <w:r w:rsidRPr="0058106C">
        <w:rPr>
          <w:rFonts w:ascii="Arial" w:hAnsi="Arial" w:cs="Arial"/>
          <w:b/>
          <w:sz w:val="20"/>
          <w:szCs w:val="20"/>
          <w:lang w:val="fr-CH"/>
        </w:rPr>
        <w:lastRenderedPageBreak/>
        <w:t>Persuadez</w:t>
      </w:r>
    </w:p>
    <w:p w14:paraId="2BB558E8" w14:textId="084F9655" w:rsidR="006249F2" w:rsidRPr="0058106C" w:rsidRDefault="00651F89" w:rsidP="00A83158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fr-CH"/>
        </w:rPr>
      </w:pPr>
      <w:r w:rsidRPr="0058106C">
        <w:rPr>
          <w:rFonts w:ascii="Arial" w:hAnsi="Arial" w:cs="Arial"/>
          <w:sz w:val="20"/>
          <w:szCs w:val="20"/>
          <w:lang w:val="fr-CH"/>
        </w:rPr>
        <w:t>Donnez l’occasion à tout un chacun de</w:t>
      </w:r>
      <w:r w:rsidR="00B8172B" w:rsidRPr="0058106C">
        <w:rPr>
          <w:rFonts w:ascii="Arial" w:hAnsi="Arial" w:cs="Arial"/>
          <w:sz w:val="20"/>
          <w:szCs w:val="20"/>
          <w:lang w:val="fr-CH"/>
        </w:rPr>
        <w:t xml:space="preserve"> participe</w:t>
      </w:r>
      <w:r w:rsidRPr="0058106C">
        <w:rPr>
          <w:rFonts w:ascii="Arial" w:hAnsi="Arial" w:cs="Arial"/>
          <w:sz w:val="20"/>
          <w:szCs w:val="20"/>
          <w:lang w:val="fr-CH"/>
        </w:rPr>
        <w:t>r</w:t>
      </w:r>
      <w:r w:rsidR="006249F2" w:rsidRPr="0058106C">
        <w:rPr>
          <w:rFonts w:ascii="Arial" w:hAnsi="Arial" w:cs="Arial"/>
          <w:sz w:val="20"/>
          <w:szCs w:val="20"/>
          <w:lang w:val="fr-CH"/>
        </w:rPr>
        <w:t xml:space="preserve">. </w:t>
      </w:r>
    </w:p>
    <w:p w14:paraId="67207526" w14:textId="5AE8E1C0" w:rsidR="006249F2" w:rsidRPr="0058106C" w:rsidRDefault="00FD4DE5" w:rsidP="00A83158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fr-CH"/>
        </w:rPr>
      </w:pPr>
      <w:r w:rsidRPr="0058106C">
        <w:rPr>
          <w:rFonts w:ascii="Arial" w:hAnsi="Arial" w:cs="Arial"/>
          <w:sz w:val="20"/>
          <w:szCs w:val="20"/>
          <w:lang w:val="fr-CH"/>
        </w:rPr>
        <w:t xml:space="preserve">Encouragez les membres plus discrets et </w:t>
      </w:r>
      <w:r w:rsidR="00AB2338" w:rsidRPr="0058106C">
        <w:rPr>
          <w:rFonts w:ascii="Arial" w:hAnsi="Arial" w:cs="Arial"/>
          <w:sz w:val="20"/>
          <w:szCs w:val="20"/>
          <w:lang w:val="fr-CH"/>
        </w:rPr>
        <w:t>modérez</w:t>
      </w:r>
      <w:r w:rsidRPr="0058106C">
        <w:rPr>
          <w:rFonts w:ascii="Arial" w:hAnsi="Arial" w:cs="Arial"/>
          <w:sz w:val="20"/>
          <w:szCs w:val="20"/>
          <w:lang w:val="fr-CH"/>
        </w:rPr>
        <w:t xml:space="preserve"> </w:t>
      </w:r>
      <w:r w:rsidR="00AB2338" w:rsidRPr="0058106C">
        <w:rPr>
          <w:rFonts w:ascii="Arial" w:hAnsi="Arial" w:cs="Arial"/>
          <w:sz w:val="20"/>
          <w:szCs w:val="20"/>
          <w:lang w:val="fr-CH"/>
        </w:rPr>
        <w:t xml:space="preserve">ceux qui monopolisent la réunion. </w:t>
      </w:r>
    </w:p>
    <w:p w14:paraId="633B2DD6" w14:textId="3EFDA941" w:rsidR="006249F2" w:rsidRPr="0058106C" w:rsidRDefault="00AB2338" w:rsidP="00A83158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fr-CH"/>
        </w:rPr>
      </w:pPr>
      <w:r w:rsidRPr="0058106C">
        <w:rPr>
          <w:rFonts w:ascii="Arial" w:hAnsi="Arial" w:cs="Arial"/>
          <w:sz w:val="20"/>
          <w:szCs w:val="20"/>
          <w:lang w:val="fr-CH"/>
        </w:rPr>
        <w:t>Soyez prêt</w:t>
      </w:r>
      <w:r w:rsidR="007D7491" w:rsidRPr="0058106C">
        <w:rPr>
          <w:rFonts w:ascii="Arial" w:hAnsi="Arial" w:cs="Arial"/>
          <w:sz w:val="20"/>
          <w:szCs w:val="20"/>
          <w:lang w:val="fr-CH"/>
        </w:rPr>
        <w:t>s à soulever des questions qui ne le seraient pas autrement</w:t>
      </w:r>
      <w:r w:rsidR="00A90C16" w:rsidRPr="0058106C">
        <w:rPr>
          <w:rFonts w:ascii="Arial" w:hAnsi="Arial" w:cs="Arial"/>
          <w:sz w:val="20"/>
          <w:szCs w:val="20"/>
          <w:lang w:val="fr-CH"/>
        </w:rPr>
        <w:t xml:space="preserve"> et à poser des questions </w:t>
      </w:r>
      <w:r w:rsidR="000C1694" w:rsidRPr="0058106C">
        <w:rPr>
          <w:rFonts w:ascii="Arial" w:hAnsi="Arial" w:cs="Arial"/>
          <w:sz w:val="20"/>
          <w:szCs w:val="20"/>
          <w:lang w:val="fr-CH"/>
        </w:rPr>
        <w:t>délicates</w:t>
      </w:r>
      <w:r w:rsidR="00A90C16" w:rsidRPr="0058106C">
        <w:rPr>
          <w:rFonts w:ascii="Arial" w:hAnsi="Arial" w:cs="Arial"/>
          <w:sz w:val="20"/>
          <w:szCs w:val="20"/>
          <w:lang w:val="fr-CH"/>
        </w:rPr>
        <w:t>.</w:t>
      </w:r>
      <w:r w:rsidR="006F4B41" w:rsidRPr="0058106C">
        <w:rPr>
          <w:rFonts w:ascii="Arial" w:hAnsi="Arial" w:cs="Arial"/>
          <w:sz w:val="20"/>
          <w:szCs w:val="20"/>
          <w:lang w:val="fr-CH"/>
        </w:rPr>
        <w:t xml:space="preserve"> </w:t>
      </w:r>
    </w:p>
    <w:p w14:paraId="705A4E52" w14:textId="2FBF6136" w:rsidR="006249F2" w:rsidRPr="0058106C" w:rsidRDefault="006249F2" w:rsidP="00F32AA5">
      <w:pPr>
        <w:jc w:val="both"/>
        <w:rPr>
          <w:rFonts w:ascii="Arial" w:hAnsi="Arial" w:cs="Arial"/>
          <w:b/>
          <w:sz w:val="20"/>
          <w:szCs w:val="20"/>
          <w:lang w:val="fr-CH"/>
        </w:rPr>
      </w:pPr>
      <w:r w:rsidRPr="0058106C">
        <w:rPr>
          <w:rFonts w:ascii="Arial" w:hAnsi="Arial" w:cs="Arial"/>
          <w:b/>
          <w:sz w:val="20"/>
          <w:szCs w:val="20"/>
          <w:lang w:val="fr-CH"/>
        </w:rPr>
        <w:t>Compare</w:t>
      </w:r>
      <w:r w:rsidR="000C1694" w:rsidRPr="0058106C">
        <w:rPr>
          <w:rFonts w:ascii="Arial" w:hAnsi="Arial" w:cs="Arial"/>
          <w:b/>
          <w:sz w:val="20"/>
          <w:szCs w:val="20"/>
          <w:lang w:val="fr-CH"/>
        </w:rPr>
        <w:t>z</w:t>
      </w:r>
    </w:p>
    <w:p w14:paraId="537B88FD" w14:textId="097B1D77" w:rsidR="006249F2" w:rsidRPr="0058106C" w:rsidRDefault="000C1694" w:rsidP="00A83158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fr-CH"/>
        </w:rPr>
      </w:pPr>
      <w:r w:rsidRPr="0058106C">
        <w:rPr>
          <w:rFonts w:ascii="Arial" w:hAnsi="Arial" w:cs="Arial"/>
          <w:sz w:val="20"/>
          <w:szCs w:val="20"/>
          <w:lang w:val="fr-CH"/>
        </w:rPr>
        <w:t xml:space="preserve">Pondérez les interventions de manière </w:t>
      </w:r>
      <w:r w:rsidR="004A1E94" w:rsidRPr="0058106C">
        <w:rPr>
          <w:rFonts w:ascii="Arial" w:hAnsi="Arial" w:cs="Arial"/>
          <w:sz w:val="20"/>
          <w:szCs w:val="20"/>
          <w:lang w:val="fr-CH"/>
        </w:rPr>
        <w:t>impartiale</w:t>
      </w:r>
      <w:r w:rsidR="006249F2" w:rsidRPr="0058106C">
        <w:rPr>
          <w:rFonts w:ascii="Arial" w:hAnsi="Arial" w:cs="Arial"/>
          <w:sz w:val="20"/>
          <w:szCs w:val="20"/>
          <w:lang w:val="fr-CH"/>
        </w:rPr>
        <w:t xml:space="preserve">. </w:t>
      </w:r>
    </w:p>
    <w:p w14:paraId="45432CA6" w14:textId="54A41B9B" w:rsidR="006249F2" w:rsidRPr="0058106C" w:rsidRDefault="000C1694" w:rsidP="00A83158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fr-CH"/>
        </w:rPr>
      </w:pPr>
      <w:r w:rsidRPr="0058106C">
        <w:rPr>
          <w:rFonts w:ascii="Arial" w:hAnsi="Arial" w:cs="Arial"/>
          <w:sz w:val="20"/>
          <w:szCs w:val="20"/>
          <w:lang w:val="fr-CH"/>
        </w:rPr>
        <w:t>Tous les arguments en faveur d’un certain point devraient être résumés</w:t>
      </w:r>
      <w:r w:rsidR="00F668AC" w:rsidRPr="0058106C">
        <w:rPr>
          <w:rFonts w:ascii="Arial" w:hAnsi="Arial" w:cs="Arial"/>
          <w:sz w:val="20"/>
          <w:szCs w:val="20"/>
          <w:lang w:val="fr-CH"/>
        </w:rPr>
        <w:t xml:space="preserve"> et </w:t>
      </w:r>
      <w:r w:rsidR="000A4F97" w:rsidRPr="0058106C">
        <w:rPr>
          <w:rFonts w:ascii="Arial" w:hAnsi="Arial" w:cs="Arial"/>
          <w:sz w:val="20"/>
          <w:szCs w:val="20"/>
          <w:lang w:val="fr-CH"/>
        </w:rPr>
        <w:t>comparés</w:t>
      </w:r>
      <w:r w:rsidR="00833E8C" w:rsidRPr="0058106C">
        <w:rPr>
          <w:rFonts w:ascii="Arial" w:hAnsi="Arial" w:cs="Arial"/>
          <w:sz w:val="20"/>
          <w:szCs w:val="20"/>
          <w:lang w:val="fr-CH"/>
        </w:rPr>
        <w:t xml:space="preserve"> avec</w:t>
      </w:r>
      <w:r w:rsidR="00E6155A" w:rsidRPr="0058106C">
        <w:rPr>
          <w:rFonts w:ascii="Arial" w:hAnsi="Arial" w:cs="Arial"/>
          <w:sz w:val="20"/>
          <w:szCs w:val="20"/>
          <w:lang w:val="fr-CH"/>
        </w:rPr>
        <w:t xml:space="preserve"> les arguments contre.</w:t>
      </w:r>
      <w:r w:rsidR="006249F2" w:rsidRPr="0058106C">
        <w:rPr>
          <w:rFonts w:ascii="Arial" w:hAnsi="Arial" w:cs="Arial"/>
          <w:sz w:val="20"/>
          <w:szCs w:val="20"/>
          <w:lang w:val="fr-CH"/>
        </w:rPr>
        <w:t xml:space="preserve"> </w:t>
      </w:r>
    </w:p>
    <w:p w14:paraId="3D14B4DF" w14:textId="37C3000B" w:rsidR="006249F2" w:rsidRPr="0058106C" w:rsidRDefault="006249F2" w:rsidP="00F32AA5">
      <w:pPr>
        <w:jc w:val="both"/>
        <w:rPr>
          <w:rFonts w:ascii="Arial" w:hAnsi="Arial" w:cs="Arial"/>
          <w:b/>
          <w:sz w:val="20"/>
          <w:szCs w:val="20"/>
          <w:lang w:val="fr-CH"/>
        </w:rPr>
      </w:pPr>
      <w:r w:rsidRPr="0058106C">
        <w:rPr>
          <w:rFonts w:ascii="Arial" w:hAnsi="Arial" w:cs="Arial"/>
          <w:b/>
          <w:sz w:val="20"/>
          <w:szCs w:val="20"/>
          <w:lang w:val="fr-CH"/>
        </w:rPr>
        <w:t>Clarif</w:t>
      </w:r>
      <w:r w:rsidR="00E6155A" w:rsidRPr="0058106C">
        <w:rPr>
          <w:rFonts w:ascii="Arial" w:hAnsi="Arial" w:cs="Arial"/>
          <w:b/>
          <w:sz w:val="20"/>
          <w:szCs w:val="20"/>
          <w:lang w:val="fr-CH"/>
        </w:rPr>
        <w:t>iez</w:t>
      </w:r>
    </w:p>
    <w:p w14:paraId="5E6B9D4F" w14:textId="1C307C65" w:rsidR="006249F2" w:rsidRPr="0058106C" w:rsidRDefault="00E6155A" w:rsidP="00A83158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fr-CH"/>
        </w:rPr>
      </w:pPr>
      <w:r w:rsidRPr="0058106C">
        <w:rPr>
          <w:rFonts w:ascii="Arial" w:hAnsi="Arial" w:cs="Arial"/>
          <w:sz w:val="20"/>
          <w:szCs w:val="20"/>
          <w:lang w:val="fr-CH"/>
        </w:rPr>
        <w:t xml:space="preserve">Assurez-vous que tout le monde comprend </w:t>
      </w:r>
      <w:r w:rsidR="00A76F20" w:rsidRPr="0058106C">
        <w:rPr>
          <w:rFonts w:ascii="Arial" w:hAnsi="Arial" w:cs="Arial"/>
          <w:sz w:val="20"/>
          <w:szCs w:val="20"/>
          <w:lang w:val="fr-CH"/>
        </w:rPr>
        <w:t>le sujet de discussion.</w:t>
      </w:r>
      <w:r w:rsidR="006F4B41" w:rsidRPr="0058106C">
        <w:rPr>
          <w:rFonts w:ascii="Arial" w:hAnsi="Arial" w:cs="Arial"/>
          <w:sz w:val="20"/>
          <w:szCs w:val="20"/>
          <w:lang w:val="fr-CH"/>
        </w:rPr>
        <w:t xml:space="preserve"> </w:t>
      </w:r>
    </w:p>
    <w:p w14:paraId="617ED8C8" w14:textId="4F1890E1" w:rsidR="006249F2" w:rsidRPr="0058106C" w:rsidRDefault="00A76F20" w:rsidP="00A83158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fr-CH"/>
        </w:rPr>
      </w:pPr>
      <w:r w:rsidRPr="0058106C">
        <w:rPr>
          <w:rFonts w:ascii="Arial" w:hAnsi="Arial" w:cs="Arial"/>
          <w:sz w:val="20"/>
          <w:szCs w:val="20"/>
          <w:lang w:val="fr-CH"/>
        </w:rPr>
        <w:t>Résumez</w:t>
      </w:r>
      <w:r w:rsidR="006249F2" w:rsidRPr="0058106C">
        <w:rPr>
          <w:rFonts w:ascii="Arial" w:hAnsi="Arial" w:cs="Arial"/>
          <w:sz w:val="20"/>
          <w:szCs w:val="20"/>
          <w:lang w:val="fr-CH"/>
        </w:rPr>
        <w:t>.</w:t>
      </w:r>
    </w:p>
    <w:p w14:paraId="5A4F5EE0" w14:textId="0BC18D0F" w:rsidR="006249F2" w:rsidRPr="0058106C" w:rsidRDefault="00A10703" w:rsidP="00A83158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fr-CH"/>
        </w:rPr>
      </w:pPr>
      <w:r w:rsidRPr="0058106C">
        <w:rPr>
          <w:rFonts w:ascii="Arial" w:hAnsi="Arial" w:cs="Arial"/>
          <w:sz w:val="20"/>
          <w:szCs w:val="20"/>
          <w:lang w:val="fr-CH"/>
        </w:rPr>
        <w:t>Si l’on emploie du jargon ou des abréviations, assurez-vous que toutes les personnes présentes le compr</w:t>
      </w:r>
      <w:r w:rsidR="006D2B98" w:rsidRPr="0058106C">
        <w:rPr>
          <w:rFonts w:ascii="Arial" w:hAnsi="Arial" w:cs="Arial"/>
          <w:sz w:val="20"/>
          <w:szCs w:val="20"/>
          <w:lang w:val="fr-CH"/>
        </w:rPr>
        <w:t>ennent.</w:t>
      </w:r>
      <w:r w:rsidR="006F4B41" w:rsidRPr="0058106C">
        <w:rPr>
          <w:rFonts w:ascii="Arial" w:hAnsi="Arial" w:cs="Arial"/>
          <w:sz w:val="20"/>
          <w:szCs w:val="20"/>
          <w:lang w:val="fr-CH"/>
        </w:rPr>
        <w:t xml:space="preserve"> </w:t>
      </w:r>
    </w:p>
    <w:p w14:paraId="31F798A2" w14:textId="20B9BA2E" w:rsidR="006249F2" w:rsidRPr="0058106C" w:rsidRDefault="006D2B98" w:rsidP="00A83158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fr-CH"/>
        </w:rPr>
      </w:pPr>
      <w:r w:rsidRPr="0058106C">
        <w:rPr>
          <w:rFonts w:ascii="Arial" w:hAnsi="Arial" w:cs="Arial"/>
          <w:sz w:val="20"/>
          <w:szCs w:val="20"/>
          <w:lang w:val="fr-CH"/>
        </w:rPr>
        <w:t>Assurez-vous que toutes les décisions prises sont</w:t>
      </w:r>
      <w:r w:rsidR="006249F2" w:rsidRPr="0058106C">
        <w:rPr>
          <w:rFonts w:ascii="Arial" w:hAnsi="Arial" w:cs="Arial"/>
          <w:sz w:val="20"/>
          <w:szCs w:val="20"/>
          <w:lang w:val="fr-CH"/>
        </w:rPr>
        <w:t xml:space="preserve"> </w:t>
      </w:r>
      <w:r w:rsidR="00777A2E" w:rsidRPr="0058106C">
        <w:rPr>
          <w:rFonts w:ascii="Arial" w:hAnsi="Arial" w:cs="Arial"/>
          <w:sz w:val="20"/>
          <w:szCs w:val="20"/>
          <w:lang w:val="fr-CH"/>
        </w:rPr>
        <w:t xml:space="preserve">notées, ainsi que la personne responsable de les mettre en œuvre et les échéances. Il peut être utile de noter les décisions sur un tableau </w:t>
      </w:r>
      <w:r w:rsidR="007F18ED" w:rsidRPr="0058106C">
        <w:rPr>
          <w:rFonts w:ascii="Arial" w:hAnsi="Arial" w:cs="Arial"/>
          <w:sz w:val="20"/>
          <w:szCs w:val="20"/>
          <w:lang w:val="fr-CH"/>
        </w:rPr>
        <w:t xml:space="preserve">à mesure qu’elles sont prises. </w:t>
      </w:r>
    </w:p>
    <w:p w14:paraId="02A74FDA" w14:textId="35B9AC34" w:rsidR="006249F2" w:rsidRPr="0058106C" w:rsidRDefault="007F18ED" w:rsidP="00F32AA5">
      <w:pPr>
        <w:jc w:val="both"/>
        <w:rPr>
          <w:rFonts w:ascii="Arial" w:hAnsi="Arial" w:cs="Arial"/>
          <w:b/>
          <w:sz w:val="20"/>
          <w:szCs w:val="20"/>
          <w:lang w:val="fr-CH"/>
        </w:rPr>
      </w:pPr>
      <w:r w:rsidRPr="0058106C">
        <w:rPr>
          <w:rFonts w:ascii="Arial" w:hAnsi="Arial" w:cs="Arial"/>
          <w:b/>
          <w:sz w:val="20"/>
          <w:szCs w:val="20"/>
          <w:lang w:val="fr-CH"/>
        </w:rPr>
        <w:t>Prise de décisions</w:t>
      </w:r>
    </w:p>
    <w:p w14:paraId="67AF1F3B" w14:textId="7A251A12" w:rsidR="006249F2" w:rsidRPr="0058106C" w:rsidRDefault="00CC21DF" w:rsidP="00A83158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fr-CH"/>
        </w:rPr>
      </w:pPr>
      <w:r w:rsidRPr="0058106C">
        <w:rPr>
          <w:rFonts w:ascii="Arial" w:hAnsi="Arial" w:cs="Arial"/>
          <w:sz w:val="20"/>
          <w:szCs w:val="20"/>
          <w:lang w:val="fr-CH"/>
        </w:rPr>
        <w:t>Assurez-vous que les décisions soient prises dans le cadre de la stratégie du CNO et qu’elles sont notées</w:t>
      </w:r>
      <w:r w:rsidR="00330C53" w:rsidRPr="0058106C">
        <w:rPr>
          <w:rFonts w:ascii="Arial" w:hAnsi="Arial" w:cs="Arial"/>
          <w:sz w:val="20"/>
          <w:szCs w:val="20"/>
          <w:lang w:val="fr-CH"/>
        </w:rPr>
        <w:t>, de même que le nom de la personne qui va les mettre en œuvre et les échéances.</w:t>
      </w:r>
      <w:r w:rsidR="006F4B41" w:rsidRPr="0058106C">
        <w:rPr>
          <w:rFonts w:ascii="Arial" w:hAnsi="Arial" w:cs="Arial"/>
          <w:sz w:val="20"/>
          <w:szCs w:val="20"/>
          <w:lang w:val="fr-CH"/>
        </w:rPr>
        <w:t xml:space="preserve"> </w:t>
      </w:r>
    </w:p>
    <w:p w14:paraId="3165DA8F" w14:textId="77777777" w:rsidR="00A83158" w:rsidRPr="0058106C" w:rsidRDefault="00A83158" w:rsidP="00A83158">
      <w:pPr>
        <w:pStyle w:val="ListParagraph"/>
        <w:ind w:left="1080"/>
        <w:jc w:val="both"/>
        <w:rPr>
          <w:rFonts w:ascii="Arial" w:hAnsi="Arial" w:cs="Arial"/>
          <w:sz w:val="20"/>
          <w:szCs w:val="20"/>
          <w:lang w:val="fr-CH"/>
        </w:rPr>
      </w:pPr>
    </w:p>
    <w:p w14:paraId="029CEE72" w14:textId="14E8A991" w:rsidR="00A83158" w:rsidRDefault="00A83158" w:rsidP="00A83158">
      <w:pPr>
        <w:pStyle w:val="ListParagraph"/>
        <w:jc w:val="both"/>
        <w:rPr>
          <w:rFonts w:ascii="Arial" w:hAnsi="Arial" w:cs="Arial"/>
          <w:sz w:val="20"/>
          <w:szCs w:val="20"/>
          <w:lang w:val="fr-CH"/>
        </w:rPr>
      </w:pPr>
    </w:p>
    <w:p w14:paraId="3CBDE2AA" w14:textId="77777777" w:rsidR="00825E29" w:rsidRPr="0058106C" w:rsidRDefault="00825E29" w:rsidP="00A83158">
      <w:pPr>
        <w:pStyle w:val="ListParagraph"/>
        <w:jc w:val="both"/>
        <w:rPr>
          <w:rFonts w:ascii="Arial" w:hAnsi="Arial" w:cs="Arial"/>
          <w:sz w:val="20"/>
          <w:szCs w:val="20"/>
          <w:lang w:val="fr-CH"/>
        </w:rPr>
      </w:pPr>
    </w:p>
    <w:p w14:paraId="444E0DC0" w14:textId="5F222AB5" w:rsidR="006249F2" w:rsidRPr="0058106C" w:rsidRDefault="00460E32" w:rsidP="006C0936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b/>
          <w:sz w:val="20"/>
          <w:szCs w:val="20"/>
          <w:u w:val="single"/>
          <w:lang w:val="fr-CH"/>
        </w:rPr>
      </w:pPr>
      <w:r w:rsidRPr="0058106C">
        <w:rPr>
          <w:rFonts w:ascii="Arial" w:hAnsi="Arial" w:cs="Arial"/>
          <w:b/>
          <w:sz w:val="20"/>
          <w:szCs w:val="20"/>
          <w:u w:val="single"/>
          <w:lang w:val="fr-CH"/>
        </w:rPr>
        <w:t>À la fin de la réunion</w:t>
      </w:r>
    </w:p>
    <w:p w14:paraId="01725E23" w14:textId="70562C31" w:rsidR="006249F2" w:rsidRPr="0058106C" w:rsidRDefault="00460E32" w:rsidP="00196863">
      <w:pPr>
        <w:jc w:val="both"/>
        <w:rPr>
          <w:rFonts w:ascii="Arial" w:hAnsi="Arial" w:cs="Arial"/>
          <w:sz w:val="20"/>
          <w:szCs w:val="20"/>
          <w:lang w:val="fr-CH"/>
        </w:rPr>
      </w:pPr>
      <w:r w:rsidRPr="0058106C">
        <w:rPr>
          <w:rFonts w:ascii="Arial" w:hAnsi="Arial" w:cs="Arial"/>
          <w:sz w:val="20"/>
          <w:szCs w:val="20"/>
          <w:lang w:val="fr-CH"/>
        </w:rPr>
        <w:t>Résumez les</w:t>
      </w:r>
      <w:r w:rsidR="006249F2" w:rsidRPr="0058106C">
        <w:rPr>
          <w:rFonts w:ascii="Arial" w:hAnsi="Arial" w:cs="Arial"/>
          <w:sz w:val="20"/>
          <w:szCs w:val="20"/>
          <w:lang w:val="fr-CH"/>
        </w:rPr>
        <w:t xml:space="preserve"> d</w:t>
      </w:r>
      <w:r w:rsidRPr="0058106C">
        <w:rPr>
          <w:rFonts w:ascii="Arial" w:hAnsi="Arial" w:cs="Arial"/>
          <w:sz w:val="20"/>
          <w:szCs w:val="20"/>
          <w:lang w:val="fr-CH"/>
        </w:rPr>
        <w:t>é</w:t>
      </w:r>
      <w:r w:rsidR="006249F2" w:rsidRPr="0058106C">
        <w:rPr>
          <w:rFonts w:ascii="Arial" w:hAnsi="Arial" w:cs="Arial"/>
          <w:sz w:val="20"/>
          <w:szCs w:val="20"/>
          <w:lang w:val="fr-CH"/>
        </w:rPr>
        <w:t xml:space="preserve">cisions </w:t>
      </w:r>
      <w:r w:rsidR="00841E99" w:rsidRPr="0058106C">
        <w:rPr>
          <w:rFonts w:ascii="Arial" w:hAnsi="Arial" w:cs="Arial"/>
          <w:sz w:val="20"/>
          <w:szCs w:val="20"/>
          <w:lang w:val="fr-CH"/>
        </w:rPr>
        <w:t xml:space="preserve">prises et les actions à </w:t>
      </w:r>
      <w:r w:rsidR="00E13FDC" w:rsidRPr="0058106C">
        <w:rPr>
          <w:rFonts w:ascii="Arial" w:hAnsi="Arial" w:cs="Arial"/>
          <w:sz w:val="20"/>
          <w:szCs w:val="20"/>
          <w:lang w:val="fr-CH"/>
        </w:rPr>
        <w:t>suivre</w:t>
      </w:r>
      <w:r w:rsidR="006249F2" w:rsidRPr="0058106C">
        <w:rPr>
          <w:rFonts w:ascii="Arial" w:hAnsi="Arial" w:cs="Arial"/>
          <w:sz w:val="20"/>
          <w:szCs w:val="20"/>
          <w:lang w:val="fr-CH"/>
        </w:rPr>
        <w:t xml:space="preserve"> </w:t>
      </w:r>
      <w:r w:rsidR="00A83158" w:rsidRPr="0058106C">
        <w:rPr>
          <w:rFonts w:ascii="Arial" w:hAnsi="Arial" w:cs="Arial"/>
          <w:sz w:val="20"/>
          <w:szCs w:val="20"/>
          <w:lang w:val="fr-CH"/>
        </w:rPr>
        <w:t>(</w:t>
      </w:r>
      <w:r w:rsidR="00E13FDC" w:rsidRPr="0058106C">
        <w:rPr>
          <w:rFonts w:ascii="Arial" w:hAnsi="Arial" w:cs="Arial"/>
          <w:sz w:val="20"/>
          <w:szCs w:val="20"/>
          <w:lang w:val="fr-CH"/>
        </w:rPr>
        <w:t xml:space="preserve">par exemple, qui est responsable, </w:t>
      </w:r>
      <w:r w:rsidR="00196863" w:rsidRPr="0058106C">
        <w:rPr>
          <w:rFonts w:ascii="Arial" w:hAnsi="Arial" w:cs="Arial"/>
          <w:sz w:val="20"/>
          <w:szCs w:val="20"/>
          <w:lang w:val="fr-CH"/>
        </w:rPr>
        <w:t>échéances).</w:t>
      </w:r>
    </w:p>
    <w:p w14:paraId="1B9220F6" w14:textId="721E66EA" w:rsidR="006249F2" w:rsidRPr="0058106C" w:rsidRDefault="00196863" w:rsidP="00F32AA5">
      <w:pPr>
        <w:jc w:val="both"/>
        <w:rPr>
          <w:rFonts w:ascii="Arial" w:hAnsi="Arial" w:cs="Arial"/>
          <w:sz w:val="20"/>
          <w:szCs w:val="20"/>
          <w:lang w:val="fr-CH"/>
        </w:rPr>
      </w:pPr>
      <w:r w:rsidRPr="0058106C">
        <w:rPr>
          <w:rFonts w:ascii="Arial" w:hAnsi="Arial" w:cs="Arial"/>
          <w:sz w:val="20"/>
          <w:szCs w:val="20"/>
          <w:lang w:val="fr-CH"/>
        </w:rPr>
        <w:t>Convenez d’une date pour la prochaine réunion</w:t>
      </w:r>
      <w:r w:rsidR="006249F2" w:rsidRPr="0058106C">
        <w:rPr>
          <w:rFonts w:ascii="Arial" w:hAnsi="Arial" w:cs="Arial"/>
          <w:sz w:val="20"/>
          <w:szCs w:val="20"/>
          <w:lang w:val="fr-CH"/>
        </w:rPr>
        <w:t xml:space="preserve"> </w:t>
      </w:r>
      <w:r w:rsidR="004D5ABA" w:rsidRPr="0058106C">
        <w:rPr>
          <w:rFonts w:ascii="Arial" w:hAnsi="Arial" w:cs="Arial"/>
          <w:sz w:val="20"/>
          <w:szCs w:val="20"/>
          <w:lang w:val="fr-CH"/>
        </w:rPr>
        <w:t>–</w:t>
      </w:r>
      <w:r w:rsidR="006249F2" w:rsidRPr="0058106C">
        <w:rPr>
          <w:rFonts w:ascii="Arial" w:hAnsi="Arial" w:cs="Arial"/>
          <w:sz w:val="20"/>
          <w:szCs w:val="20"/>
          <w:lang w:val="fr-CH"/>
        </w:rPr>
        <w:t xml:space="preserve"> i</w:t>
      </w:r>
      <w:r w:rsidR="004D5ABA" w:rsidRPr="0058106C">
        <w:rPr>
          <w:rFonts w:ascii="Arial" w:hAnsi="Arial" w:cs="Arial"/>
          <w:sz w:val="20"/>
          <w:szCs w:val="20"/>
          <w:lang w:val="fr-CH"/>
        </w:rPr>
        <w:t xml:space="preserve">l est généralement conseillé de fixer les dates pour </w:t>
      </w:r>
      <w:r w:rsidR="001924C7" w:rsidRPr="0058106C">
        <w:rPr>
          <w:rFonts w:ascii="Arial" w:hAnsi="Arial" w:cs="Arial"/>
          <w:sz w:val="20"/>
          <w:szCs w:val="20"/>
          <w:lang w:val="fr-CH"/>
        </w:rPr>
        <w:t xml:space="preserve">les réunions de l’année avec </w:t>
      </w:r>
      <w:r w:rsidR="00F61B3A" w:rsidRPr="0058106C">
        <w:rPr>
          <w:rFonts w:ascii="Arial" w:hAnsi="Arial" w:cs="Arial"/>
          <w:sz w:val="20"/>
          <w:szCs w:val="20"/>
          <w:lang w:val="fr-CH"/>
        </w:rPr>
        <w:t>suffisamment</w:t>
      </w:r>
      <w:r w:rsidR="001924C7" w:rsidRPr="0058106C">
        <w:rPr>
          <w:rFonts w:ascii="Arial" w:hAnsi="Arial" w:cs="Arial"/>
          <w:sz w:val="20"/>
          <w:szCs w:val="20"/>
          <w:lang w:val="fr-CH"/>
        </w:rPr>
        <w:t xml:space="preserve"> d’anticipation.</w:t>
      </w:r>
      <w:r w:rsidR="006F4B41" w:rsidRPr="0058106C">
        <w:rPr>
          <w:rFonts w:ascii="Arial" w:hAnsi="Arial" w:cs="Arial"/>
          <w:sz w:val="20"/>
          <w:szCs w:val="20"/>
          <w:lang w:val="fr-CH"/>
        </w:rPr>
        <w:t xml:space="preserve"> </w:t>
      </w:r>
    </w:p>
    <w:p w14:paraId="50073258" w14:textId="3FC7D432" w:rsidR="006249F2" w:rsidRPr="0058106C" w:rsidRDefault="007172C4" w:rsidP="00F32AA5">
      <w:pPr>
        <w:jc w:val="both"/>
        <w:rPr>
          <w:rFonts w:ascii="Arial" w:hAnsi="Arial" w:cs="Arial"/>
          <w:sz w:val="20"/>
          <w:szCs w:val="20"/>
          <w:lang w:val="fr-CH"/>
        </w:rPr>
      </w:pPr>
      <w:r w:rsidRPr="0058106C">
        <w:rPr>
          <w:rFonts w:ascii="Arial" w:hAnsi="Arial" w:cs="Arial"/>
          <w:sz w:val="20"/>
          <w:szCs w:val="20"/>
          <w:lang w:val="fr-CH"/>
        </w:rPr>
        <w:t xml:space="preserve">Convenez des questions particulières à mettre dans l’ordre du jour </w:t>
      </w:r>
      <w:r w:rsidR="00431DB9" w:rsidRPr="0058106C">
        <w:rPr>
          <w:rFonts w:ascii="Arial" w:hAnsi="Arial" w:cs="Arial"/>
          <w:sz w:val="20"/>
          <w:szCs w:val="20"/>
          <w:lang w:val="fr-CH"/>
        </w:rPr>
        <w:t xml:space="preserve">de la prochaine réunion et du travail à faire, </w:t>
      </w:r>
      <w:r w:rsidR="003715B5" w:rsidRPr="0058106C">
        <w:rPr>
          <w:rFonts w:ascii="Arial" w:hAnsi="Arial" w:cs="Arial"/>
          <w:sz w:val="20"/>
          <w:szCs w:val="20"/>
          <w:lang w:val="fr-CH"/>
        </w:rPr>
        <w:t>de qui s’en occupera, etc.</w:t>
      </w:r>
      <w:r w:rsidR="006F4B41" w:rsidRPr="0058106C">
        <w:rPr>
          <w:rFonts w:ascii="Arial" w:hAnsi="Arial" w:cs="Arial"/>
          <w:sz w:val="20"/>
          <w:szCs w:val="20"/>
          <w:lang w:val="fr-CH"/>
        </w:rPr>
        <w:t xml:space="preserve"> </w:t>
      </w:r>
    </w:p>
    <w:p w14:paraId="3F23290E" w14:textId="1199D862" w:rsidR="006249F2" w:rsidRDefault="003715B5" w:rsidP="00F32AA5">
      <w:pPr>
        <w:jc w:val="both"/>
        <w:rPr>
          <w:rFonts w:ascii="Arial" w:hAnsi="Arial" w:cs="Arial"/>
          <w:sz w:val="20"/>
          <w:szCs w:val="20"/>
          <w:lang w:val="fr-CH"/>
        </w:rPr>
      </w:pPr>
      <w:r w:rsidRPr="0058106C">
        <w:rPr>
          <w:rFonts w:ascii="Arial" w:hAnsi="Arial" w:cs="Arial"/>
          <w:sz w:val="20"/>
          <w:szCs w:val="20"/>
          <w:lang w:val="fr-CH"/>
        </w:rPr>
        <w:t xml:space="preserve">Assurez-vous qu’un procès-verbal soit établi, </w:t>
      </w:r>
      <w:r w:rsidR="008770CE" w:rsidRPr="0058106C">
        <w:rPr>
          <w:rFonts w:ascii="Arial" w:hAnsi="Arial" w:cs="Arial"/>
          <w:sz w:val="20"/>
          <w:szCs w:val="20"/>
          <w:lang w:val="fr-CH"/>
        </w:rPr>
        <w:t>vérifié par la présidence et transmis en respectant les délais.</w:t>
      </w:r>
    </w:p>
    <w:p w14:paraId="2042481B" w14:textId="77777777" w:rsidR="00825E29" w:rsidRPr="0058106C" w:rsidRDefault="00825E29" w:rsidP="00F32AA5">
      <w:pPr>
        <w:jc w:val="both"/>
        <w:rPr>
          <w:rFonts w:ascii="Arial" w:hAnsi="Arial" w:cs="Arial"/>
          <w:sz w:val="20"/>
          <w:szCs w:val="20"/>
          <w:lang w:val="fr-CH"/>
        </w:rPr>
      </w:pPr>
    </w:p>
    <w:p w14:paraId="0A1945EF" w14:textId="77777777" w:rsidR="00214BB8" w:rsidRDefault="00214BB8" w:rsidP="00214BB8">
      <w:pPr>
        <w:jc w:val="both"/>
        <w:rPr>
          <w:rFonts w:ascii="Arial" w:hAnsi="Arial" w:cs="Arial"/>
          <w:b/>
          <w:sz w:val="20"/>
          <w:szCs w:val="20"/>
          <w:lang w:val="fr-CH"/>
        </w:rPr>
      </w:pPr>
    </w:p>
    <w:p w14:paraId="3EAE4CF1" w14:textId="77777777" w:rsidR="00214BB8" w:rsidRDefault="00214BB8" w:rsidP="00214BB8">
      <w:pPr>
        <w:jc w:val="both"/>
        <w:rPr>
          <w:rFonts w:ascii="Arial" w:hAnsi="Arial" w:cs="Arial"/>
          <w:b/>
          <w:sz w:val="20"/>
          <w:szCs w:val="20"/>
          <w:lang w:val="fr-CH"/>
        </w:rPr>
      </w:pPr>
    </w:p>
    <w:p w14:paraId="56C7D48E" w14:textId="77777777" w:rsidR="00214BB8" w:rsidRDefault="00214BB8" w:rsidP="00214BB8">
      <w:pPr>
        <w:jc w:val="both"/>
        <w:rPr>
          <w:rFonts w:ascii="Arial" w:hAnsi="Arial" w:cs="Arial"/>
          <w:b/>
          <w:sz w:val="20"/>
          <w:szCs w:val="20"/>
          <w:lang w:val="fr-CH"/>
        </w:rPr>
      </w:pPr>
    </w:p>
    <w:p w14:paraId="5EF7CB14" w14:textId="77777777" w:rsidR="00214BB8" w:rsidRDefault="00214BB8" w:rsidP="00214BB8">
      <w:pPr>
        <w:jc w:val="both"/>
        <w:rPr>
          <w:rFonts w:ascii="Arial" w:hAnsi="Arial" w:cs="Arial"/>
          <w:b/>
          <w:sz w:val="20"/>
          <w:szCs w:val="20"/>
          <w:lang w:val="fr-CH"/>
        </w:rPr>
      </w:pPr>
      <w:bookmarkStart w:id="0" w:name="_GoBack"/>
      <w:bookmarkEnd w:id="0"/>
    </w:p>
    <w:p w14:paraId="42EAE064" w14:textId="4B322D11" w:rsidR="006249F2" w:rsidRPr="00214BB8" w:rsidRDefault="003D795F" w:rsidP="00214BB8">
      <w:pPr>
        <w:jc w:val="both"/>
        <w:rPr>
          <w:rFonts w:ascii="Arial" w:hAnsi="Arial" w:cs="Arial"/>
          <w:b/>
          <w:sz w:val="20"/>
          <w:szCs w:val="20"/>
          <w:lang w:val="fr-CH"/>
        </w:rPr>
      </w:pPr>
      <w:r w:rsidRPr="00214BB8">
        <w:rPr>
          <w:rFonts w:ascii="Arial" w:hAnsi="Arial" w:cs="Arial"/>
          <w:b/>
          <w:sz w:val="20"/>
          <w:szCs w:val="20"/>
          <w:lang w:val="fr-CH"/>
        </w:rPr>
        <w:lastRenderedPageBreak/>
        <w:t>Points à l’ordre du jour recommandés</w:t>
      </w:r>
    </w:p>
    <w:p w14:paraId="47AF4228" w14:textId="36C3EA57" w:rsidR="00496222" w:rsidRPr="0058106C" w:rsidRDefault="003D795F" w:rsidP="00F32AA5">
      <w:pPr>
        <w:jc w:val="both"/>
        <w:rPr>
          <w:rFonts w:ascii="Arial" w:hAnsi="Arial" w:cs="Arial"/>
          <w:sz w:val="20"/>
          <w:szCs w:val="20"/>
          <w:lang w:val="fr-CH"/>
        </w:rPr>
      </w:pPr>
      <w:r w:rsidRPr="0058106C">
        <w:rPr>
          <w:rFonts w:ascii="Arial" w:hAnsi="Arial" w:cs="Arial"/>
          <w:sz w:val="20"/>
          <w:szCs w:val="20"/>
          <w:lang w:val="fr-CH"/>
        </w:rPr>
        <w:t xml:space="preserve">Tous les points à l’ordre du jour </w:t>
      </w:r>
      <w:r w:rsidR="00681DB1" w:rsidRPr="0058106C">
        <w:rPr>
          <w:rFonts w:ascii="Arial" w:hAnsi="Arial" w:cs="Arial"/>
          <w:sz w:val="20"/>
          <w:szCs w:val="20"/>
          <w:lang w:val="fr-CH"/>
        </w:rPr>
        <w:t>devraient être pertinents</w:t>
      </w:r>
      <w:r w:rsidR="00D115A2" w:rsidRPr="0058106C">
        <w:rPr>
          <w:rFonts w:ascii="Arial" w:hAnsi="Arial" w:cs="Arial"/>
          <w:sz w:val="20"/>
          <w:szCs w:val="20"/>
          <w:lang w:val="fr-CH"/>
        </w:rPr>
        <w:t xml:space="preserve"> et/ou les affecter </w:t>
      </w:r>
      <w:r w:rsidR="00604D13" w:rsidRPr="0058106C">
        <w:rPr>
          <w:rFonts w:ascii="Arial" w:hAnsi="Arial" w:cs="Arial"/>
          <w:sz w:val="20"/>
          <w:szCs w:val="20"/>
          <w:lang w:val="fr-CH"/>
        </w:rPr>
        <w:t xml:space="preserve">les athlètes </w:t>
      </w:r>
      <w:r w:rsidR="00D115A2" w:rsidRPr="0058106C">
        <w:rPr>
          <w:rFonts w:ascii="Arial" w:hAnsi="Arial" w:cs="Arial"/>
          <w:sz w:val="20"/>
          <w:szCs w:val="20"/>
          <w:lang w:val="fr-CH"/>
        </w:rPr>
        <w:t>directement. Parmi d’autres :</w:t>
      </w:r>
      <w:r w:rsidR="008C6A86" w:rsidRPr="0058106C">
        <w:rPr>
          <w:rFonts w:ascii="Arial" w:hAnsi="Arial" w:cs="Arial"/>
          <w:sz w:val="20"/>
          <w:szCs w:val="20"/>
          <w:lang w:val="fr-CH"/>
        </w:rPr>
        <w:t xml:space="preserve"> </w:t>
      </w:r>
    </w:p>
    <w:p w14:paraId="2989CC9A" w14:textId="55B4D9FE" w:rsidR="00496222" w:rsidRPr="0058106C" w:rsidRDefault="00D115A2" w:rsidP="00496222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fr-CH"/>
        </w:rPr>
      </w:pPr>
      <w:r w:rsidRPr="0058106C">
        <w:rPr>
          <w:rFonts w:ascii="Arial" w:hAnsi="Arial" w:cs="Arial"/>
          <w:sz w:val="20"/>
          <w:szCs w:val="20"/>
          <w:lang w:val="fr-CH"/>
        </w:rPr>
        <w:t>Règlements sportifs</w:t>
      </w:r>
    </w:p>
    <w:p w14:paraId="267B0225" w14:textId="094BB819" w:rsidR="00496222" w:rsidRPr="0058106C" w:rsidRDefault="00D115A2" w:rsidP="00496222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fr-CH"/>
        </w:rPr>
      </w:pPr>
      <w:r w:rsidRPr="0058106C">
        <w:rPr>
          <w:rFonts w:ascii="Arial" w:hAnsi="Arial" w:cs="Arial"/>
          <w:sz w:val="20"/>
          <w:szCs w:val="20"/>
          <w:lang w:val="fr-CH"/>
        </w:rPr>
        <w:t>Norme</w:t>
      </w:r>
      <w:r w:rsidR="006249F2" w:rsidRPr="0058106C">
        <w:rPr>
          <w:rFonts w:ascii="Arial" w:hAnsi="Arial" w:cs="Arial"/>
          <w:sz w:val="20"/>
          <w:szCs w:val="20"/>
          <w:lang w:val="fr-CH"/>
        </w:rPr>
        <w:t xml:space="preserve"> 40</w:t>
      </w:r>
    </w:p>
    <w:p w14:paraId="580E02E2" w14:textId="5FA7E100" w:rsidR="00496222" w:rsidRPr="0058106C" w:rsidRDefault="00D115A2" w:rsidP="00496222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fr-CH"/>
        </w:rPr>
      </w:pPr>
      <w:r w:rsidRPr="0058106C">
        <w:rPr>
          <w:rFonts w:ascii="Arial" w:hAnsi="Arial" w:cs="Arial"/>
          <w:sz w:val="20"/>
          <w:szCs w:val="20"/>
          <w:lang w:val="fr-CH"/>
        </w:rPr>
        <w:t>Norme</w:t>
      </w:r>
      <w:r w:rsidR="006249F2" w:rsidRPr="0058106C">
        <w:rPr>
          <w:rFonts w:ascii="Arial" w:hAnsi="Arial" w:cs="Arial"/>
          <w:sz w:val="20"/>
          <w:szCs w:val="20"/>
          <w:lang w:val="fr-CH"/>
        </w:rPr>
        <w:t xml:space="preserve"> 50</w:t>
      </w:r>
    </w:p>
    <w:p w14:paraId="2C916FD8" w14:textId="49E4BA06" w:rsidR="00496222" w:rsidRPr="0058106C" w:rsidRDefault="00496222" w:rsidP="00496222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fr-CH"/>
        </w:rPr>
      </w:pPr>
      <w:r w:rsidRPr="0058106C">
        <w:rPr>
          <w:rFonts w:ascii="Arial" w:hAnsi="Arial" w:cs="Arial"/>
          <w:sz w:val="20"/>
          <w:szCs w:val="20"/>
          <w:lang w:val="fr-CH"/>
        </w:rPr>
        <w:t>Ev</w:t>
      </w:r>
      <w:r w:rsidR="00D115A2" w:rsidRPr="0058106C">
        <w:rPr>
          <w:rFonts w:ascii="Arial" w:hAnsi="Arial" w:cs="Arial"/>
          <w:sz w:val="20"/>
          <w:szCs w:val="20"/>
          <w:lang w:val="fr-CH"/>
        </w:rPr>
        <w:t>énements</w:t>
      </w:r>
      <w:r w:rsidRPr="0058106C">
        <w:rPr>
          <w:rFonts w:ascii="Arial" w:hAnsi="Arial" w:cs="Arial"/>
          <w:sz w:val="20"/>
          <w:szCs w:val="20"/>
          <w:lang w:val="fr-CH"/>
        </w:rPr>
        <w:t>, disciplines, qualif</w:t>
      </w:r>
      <w:r w:rsidR="00BF0BBE" w:rsidRPr="0058106C">
        <w:rPr>
          <w:rFonts w:ascii="Arial" w:hAnsi="Arial" w:cs="Arial"/>
          <w:sz w:val="20"/>
          <w:szCs w:val="20"/>
          <w:lang w:val="fr-CH"/>
        </w:rPr>
        <w:t>ications et programme des championnats</w:t>
      </w:r>
    </w:p>
    <w:p w14:paraId="627C7FD8" w14:textId="09558971" w:rsidR="00496222" w:rsidRPr="0058106C" w:rsidRDefault="00BF0BBE" w:rsidP="00496222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fr-CH"/>
        </w:rPr>
      </w:pPr>
      <w:r w:rsidRPr="0058106C">
        <w:rPr>
          <w:rFonts w:ascii="Arial" w:hAnsi="Arial" w:cs="Arial"/>
          <w:sz w:val="20"/>
          <w:szCs w:val="20"/>
          <w:lang w:val="fr-CH"/>
        </w:rPr>
        <w:t xml:space="preserve">Code Antidopage </w:t>
      </w:r>
    </w:p>
    <w:p w14:paraId="5D415B28" w14:textId="0339793F" w:rsidR="00496222" w:rsidRPr="0058106C" w:rsidRDefault="00BF0BBE" w:rsidP="00496222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fr-CH"/>
        </w:rPr>
      </w:pPr>
      <w:r w:rsidRPr="0058106C">
        <w:rPr>
          <w:rFonts w:ascii="Arial" w:hAnsi="Arial" w:cs="Arial"/>
          <w:sz w:val="20"/>
          <w:szCs w:val="20"/>
          <w:lang w:val="fr-CH"/>
        </w:rPr>
        <w:t xml:space="preserve">Equité de genre </w:t>
      </w:r>
    </w:p>
    <w:p w14:paraId="2F52F7A2" w14:textId="0606B26F" w:rsidR="00496222" w:rsidRPr="0058106C" w:rsidRDefault="00BF0BBE" w:rsidP="00496222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fr-CH"/>
        </w:rPr>
      </w:pPr>
      <w:r w:rsidRPr="0058106C">
        <w:rPr>
          <w:rFonts w:ascii="Arial" w:hAnsi="Arial" w:cs="Arial"/>
          <w:sz w:val="20"/>
          <w:szCs w:val="20"/>
          <w:lang w:val="fr-CH"/>
        </w:rPr>
        <w:t>Soutien aux athlètes</w:t>
      </w:r>
      <w:r w:rsidR="00496222" w:rsidRPr="0058106C">
        <w:rPr>
          <w:rFonts w:ascii="Arial" w:hAnsi="Arial" w:cs="Arial"/>
          <w:sz w:val="20"/>
          <w:szCs w:val="20"/>
          <w:lang w:val="fr-CH"/>
        </w:rPr>
        <w:t xml:space="preserve">, </w:t>
      </w:r>
      <w:r w:rsidRPr="0058106C">
        <w:rPr>
          <w:rFonts w:ascii="Arial" w:hAnsi="Arial" w:cs="Arial"/>
          <w:sz w:val="20"/>
          <w:szCs w:val="20"/>
          <w:lang w:val="fr-CH"/>
        </w:rPr>
        <w:t>bien-être des athlètes</w:t>
      </w:r>
    </w:p>
    <w:p w14:paraId="1CF2BD1F" w14:textId="467385E5" w:rsidR="00496222" w:rsidRPr="0058106C" w:rsidRDefault="00BF0BBE" w:rsidP="00496222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fr-CH"/>
        </w:rPr>
      </w:pPr>
      <w:r w:rsidRPr="0058106C">
        <w:rPr>
          <w:rFonts w:ascii="Arial" w:hAnsi="Arial" w:cs="Arial"/>
          <w:sz w:val="20"/>
          <w:szCs w:val="20"/>
          <w:lang w:val="fr-CH"/>
        </w:rPr>
        <w:t>Directives à propos des réseaux sociaux</w:t>
      </w:r>
    </w:p>
    <w:p w14:paraId="274E1BBD" w14:textId="70944CD1" w:rsidR="00496222" w:rsidRPr="0058106C" w:rsidRDefault="007841DE" w:rsidP="00496222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fr-CH"/>
        </w:rPr>
      </w:pPr>
      <w:r w:rsidRPr="0058106C">
        <w:rPr>
          <w:rFonts w:ascii="Arial" w:hAnsi="Arial" w:cs="Arial"/>
          <w:sz w:val="20"/>
          <w:szCs w:val="20"/>
          <w:lang w:val="fr-CH"/>
        </w:rPr>
        <w:t>Financement de Solidarité olympique</w:t>
      </w:r>
    </w:p>
    <w:p w14:paraId="7A8AF474" w14:textId="2D1C5A8F" w:rsidR="00496222" w:rsidRPr="0058106C" w:rsidRDefault="006249F2" w:rsidP="00496222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fr-CH"/>
        </w:rPr>
      </w:pPr>
      <w:r w:rsidRPr="0058106C">
        <w:rPr>
          <w:rFonts w:ascii="Arial" w:hAnsi="Arial" w:cs="Arial"/>
          <w:sz w:val="20"/>
          <w:szCs w:val="20"/>
          <w:lang w:val="fr-CH"/>
        </w:rPr>
        <w:t>MOOC</w:t>
      </w:r>
      <w:r w:rsidR="007841DE" w:rsidRPr="0058106C">
        <w:rPr>
          <w:rFonts w:ascii="Arial" w:hAnsi="Arial" w:cs="Arial"/>
          <w:sz w:val="20"/>
          <w:szCs w:val="20"/>
          <w:lang w:val="fr-CH"/>
        </w:rPr>
        <w:t xml:space="preserve"> du CIO</w:t>
      </w:r>
    </w:p>
    <w:p w14:paraId="3FD0FB54" w14:textId="34186D56" w:rsidR="00496222" w:rsidRPr="0058106C" w:rsidRDefault="007841DE" w:rsidP="00496222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fr-CH"/>
        </w:rPr>
      </w:pPr>
      <w:r w:rsidRPr="0058106C">
        <w:rPr>
          <w:rFonts w:ascii="Arial" w:hAnsi="Arial" w:cs="Arial"/>
          <w:sz w:val="20"/>
          <w:szCs w:val="20"/>
          <w:lang w:val="fr-CH"/>
        </w:rPr>
        <w:t xml:space="preserve">Election de la commission des athlètes </w:t>
      </w:r>
    </w:p>
    <w:p w14:paraId="4F46A2A7" w14:textId="15B2187F" w:rsidR="000B6D70" w:rsidRPr="0058106C" w:rsidRDefault="006249F2" w:rsidP="006C0936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fr-CH"/>
        </w:rPr>
      </w:pPr>
      <w:r w:rsidRPr="0058106C">
        <w:rPr>
          <w:rFonts w:ascii="Arial" w:hAnsi="Arial" w:cs="Arial"/>
          <w:sz w:val="20"/>
          <w:szCs w:val="20"/>
          <w:lang w:val="fr-CH"/>
        </w:rPr>
        <w:t>etc.</w:t>
      </w:r>
    </w:p>
    <w:sectPr w:rsidR="000B6D70" w:rsidRPr="0058106C" w:rsidSect="006249F2"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708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EFA02" w14:textId="77777777" w:rsidR="00792839" w:rsidRDefault="00792839" w:rsidP="006249F2">
      <w:pPr>
        <w:spacing w:after="0" w:line="240" w:lineRule="auto"/>
      </w:pPr>
      <w:r>
        <w:separator/>
      </w:r>
    </w:p>
  </w:endnote>
  <w:endnote w:type="continuationSeparator" w:id="0">
    <w:p w14:paraId="217DB0C4" w14:textId="77777777" w:rsidR="00792839" w:rsidRDefault="00792839" w:rsidP="00624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7674"/>
      <w:gridCol w:w="1392"/>
    </w:tblGrid>
    <w:tr w:rsidR="00792839" w14:paraId="777607AF" w14:textId="77777777" w:rsidTr="006249F2">
      <w:tc>
        <w:tcPr>
          <w:tcW w:w="7763" w:type="dxa"/>
          <w:vAlign w:val="center"/>
        </w:tcPr>
        <w:p w14:paraId="5F391D88" w14:textId="7B350EDB" w:rsidR="00792839" w:rsidRPr="00695CAA" w:rsidRDefault="0058106C" w:rsidP="00792839">
          <w:pPr>
            <w:pStyle w:val="Footer"/>
            <w:rPr>
              <w:rFonts w:ascii="Arial" w:hAnsi="Arial" w:cs="Arial"/>
              <w:sz w:val="20"/>
              <w:szCs w:val="18"/>
            </w:rPr>
          </w:pPr>
          <w:r w:rsidRPr="0058106C">
            <w:rPr>
              <w:rFonts w:ascii="Arial" w:hAnsi="Arial" w:cs="Arial"/>
              <w:sz w:val="20"/>
              <w:szCs w:val="18"/>
            </w:rPr>
            <w:t>Modèle d’ordre du jour avec recommandations</w:t>
          </w:r>
        </w:p>
      </w:tc>
      <w:tc>
        <w:tcPr>
          <w:tcW w:w="1403" w:type="dxa"/>
          <w:vAlign w:val="center"/>
        </w:tcPr>
        <w:p w14:paraId="2D2ECCDD" w14:textId="277BFA88" w:rsidR="00792839" w:rsidRPr="006249F2" w:rsidRDefault="00792839" w:rsidP="00792839">
          <w:pPr>
            <w:pStyle w:val="Footer"/>
            <w:jc w:val="right"/>
            <w:rPr>
              <w:rFonts w:ascii="Arial" w:hAnsi="Arial" w:cs="Arial"/>
              <w:sz w:val="20"/>
              <w:szCs w:val="20"/>
            </w:rPr>
          </w:pPr>
          <w:r w:rsidRPr="006249F2">
            <w:rPr>
              <w:rFonts w:ascii="Arial" w:hAnsi="Arial" w:cs="Arial"/>
              <w:sz w:val="20"/>
              <w:szCs w:val="20"/>
            </w:rPr>
            <w:t xml:space="preserve">Page </w:t>
          </w:r>
          <w:r w:rsidRPr="006249F2">
            <w:rPr>
              <w:rFonts w:ascii="Arial" w:hAnsi="Arial" w:cs="Arial"/>
              <w:sz w:val="20"/>
              <w:szCs w:val="20"/>
            </w:rPr>
            <w:fldChar w:fldCharType="begin"/>
          </w:r>
          <w:r w:rsidRPr="006249F2">
            <w:rPr>
              <w:rFonts w:ascii="Arial" w:hAnsi="Arial" w:cs="Arial"/>
              <w:sz w:val="20"/>
              <w:szCs w:val="20"/>
            </w:rPr>
            <w:instrText xml:space="preserve"> PAGE </w:instrText>
          </w:r>
          <w:r w:rsidRPr="006249F2">
            <w:rPr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Fonts w:ascii="Arial" w:hAnsi="Arial" w:cs="Arial"/>
              <w:noProof/>
              <w:sz w:val="20"/>
              <w:szCs w:val="20"/>
            </w:rPr>
            <w:t>2</w:t>
          </w:r>
          <w:r w:rsidRPr="006249F2">
            <w:rPr>
              <w:rFonts w:ascii="Arial" w:hAnsi="Arial" w:cs="Arial"/>
              <w:sz w:val="20"/>
              <w:szCs w:val="20"/>
            </w:rPr>
            <w:fldChar w:fldCharType="end"/>
          </w:r>
          <w:r w:rsidRPr="006249F2">
            <w:rPr>
              <w:rFonts w:ascii="Arial" w:hAnsi="Arial" w:cs="Arial"/>
              <w:sz w:val="20"/>
              <w:szCs w:val="20"/>
            </w:rPr>
            <w:t xml:space="preserve"> </w:t>
          </w:r>
          <w:r w:rsidR="0058106C">
            <w:rPr>
              <w:rFonts w:ascii="Arial" w:hAnsi="Arial" w:cs="Arial"/>
              <w:sz w:val="20"/>
              <w:szCs w:val="20"/>
            </w:rPr>
            <w:t>de</w:t>
          </w:r>
          <w:r w:rsidRPr="006249F2">
            <w:rPr>
              <w:rFonts w:ascii="Arial" w:hAnsi="Arial" w:cs="Arial"/>
              <w:sz w:val="20"/>
              <w:szCs w:val="20"/>
            </w:rPr>
            <w:t xml:space="preserve"> </w:t>
          </w:r>
          <w:r w:rsidRPr="006249F2">
            <w:rPr>
              <w:rFonts w:ascii="Arial" w:hAnsi="Arial" w:cs="Arial"/>
              <w:sz w:val="20"/>
              <w:szCs w:val="20"/>
            </w:rPr>
            <w:fldChar w:fldCharType="begin"/>
          </w:r>
          <w:r w:rsidRPr="006249F2">
            <w:rPr>
              <w:rFonts w:ascii="Arial" w:hAnsi="Arial" w:cs="Arial"/>
              <w:sz w:val="20"/>
              <w:szCs w:val="20"/>
            </w:rPr>
            <w:instrText xml:space="preserve"> NUMPAGES </w:instrText>
          </w:r>
          <w:r w:rsidRPr="006249F2">
            <w:rPr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Fonts w:ascii="Arial" w:hAnsi="Arial" w:cs="Arial"/>
              <w:noProof/>
              <w:sz w:val="20"/>
              <w:szCs w:val="20"/>
            </w:rPr>
            <w:t>3</w:t>
          </w:r>
          <w:r w:rsidRPr="006249F2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0611B6C5" w14:textId="77777777" w:rsidR="00792839" w:rsidRDefault="007928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7674"/>
      <w:gridCol w:w="1392"/>
    </w:tblGrid>
    <w:tr w:rsidR="00792839" w:rsidRPr="006249F2" w14:paraId="574307DB" w14:textId="77777777" w:rsidTr="00792839">
      <w:tc>
        <w:tcPr>
          <w:tcW w:w="7763" w:type="dxa"/>
          <w:vAlign w:val="center"/>
        </w:tcPr>
        <w:p w14:paraId="3DCCC846" w14:textId="07EC2D60" w:rsidR="00792839" w:rsidRPr="00695CAA" w:rsidRDefault="0058106C" w:rsidP="00014D09">
          <w:pPr>
            <w:pStyle w:val="Footer"/>
            <w:rPr>
              <w:rFonts w:ascii="Arial" w:hAnsi="Arial" w:cs="Arial"/>
              <w:sz w:val="20"/>
              <w:szCs w:val="18"/>
            </w:rPr>
          </w:pPr>
          <w:r w:rsidRPr="0058106C">
            <w:rPr>
              <w:rFonts w:ascii="Arial" w:hAnsi="Arial" w:cs="Arial"/>
              <w:sz w:val="20"/>
              <w:szCs w:val="18"/>
            </w:rPr>
            <w:t>Modèle d’ordre du jour avec recommandations</w:t>
          </w:r>
        </w:p>
      </w:tc>
      <w:tc>
        <w:tcPr>
          <w:tcW w:w="1403" w:type="dxa"/>
          <w:vAlign w:val="center"/>
        </w:tcPr>
        <w:p w14:paraId="742C0184" w14:textId="18E13C79" w:rsidR="00792839" w:rsidRPr="006249F2" w:rsidRDefault="00792839" w:rsidP="00014D09">
          <w:pPr>
            <w:pStyle w:val="Footer"/>
            <w:jc w:val="right"/>
            <w:rPr>
              <w:rFonts w:ascii="Arial" w:hAnsi="Arial" w:cs="Arial"/>
              <w:sz w:val="20"/>
              <w:szCs w:val="20"/>
            </w:rPr>
          </w:pPr>
          <w:r w:rsidRPr="006249F2">
            <w:rPr>
              <w:rFonts w:ascii="Arial" w:hAnsi="Arial" w:cs="Arial"/>
              <w:sz w:val="20"/>
              <w:szCs w:val="20"/>
            </w:rPr>
            <w:t xml:space="preserve">Page </w:t>
          </w:r>
          <w:r w:rsidRPr="006249F2">
            <w:rPr>
              <w:rFonts w:ascii="Arial" w:hAnsi="Arial" w:cs="Arial"/>
              <w:sz w:val="20"/>
              <w:szCs w:val="20"/>
            </w:rPr>
            <w:fldChar w:fldCharType="begin"/>
          </w:r>
          <w:r w:rsidRPr="006249F2">
            <w:rPr>
              <w:rFonts w:ascii="Arial" w:hAnsi="Arial" w:cs="Arial"/>
              <w:sz w:val="20"/>
              <w:szCs w:val="20"/>
            </w:rPr>
            <w:instrText xml:space="preserve"> PAGE </w:instrText>
          </w:r>
          <w:r w:rsidRPr="006249F2">
            <w:rPr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Fonts w:ascii="Arial" w:hAnsi="Arial" w:cs="Arial"/>
              <w:noProof/>
              <w:sz w:val="20"/>
              <w:szCs w:val="20"/>
            </w:rPr>
            <w:t>2</w:t>
          </w:r>
          <w:r w:rsidRPr="006249F2">
            <w:rPr>
              <w:rFonts w:ascii="Arial" w:hAnsi="Arial" w:cs="Arial"/>
              <w:sz w:val="20"/>
              <w:szCs w:val="20"/>
            </w:rPr>
            <w:fldChar w:fldCharType="end"/>
          </w:r>
          <w:r w:rsidRPr="006249F2">
            <w:rPr>
              <w:rFonts w:ascii="Arial" w:hAnsi="Arial" w:cs="Arial"/>
              <w:sz w:val="20"/>
              <w:szCs w:val="20"/>
            </w:rPr>
            <w:t xml:space="preserve"> </w:t>
          </w:r>
          <w:r w:rsidR="0058106C">
            <w:rPr>
              <w:rFonts w:ascii="Arial" w:hAnsi="Arial" w:cs="Arial"/>
              <w:sz w:val="20"/>
              <w:szCs w:val="20"/>
            </w:rPr>
            <w:t>de</w:t>
          </w:r>
          <w:r w:rsidRPr="006249F2">
            <w:rPr>
              <w:rFonts w:ascii="Arial" w:hAnsi="Arial" w:cs="Arial"/>
              <w:sz w:val="20"/>
              <w:szCs w:val="20"/>
            </w:rPr>
            <w:t xml:space="preserve"> </w:t>
          </w:r>
          <w:r w:rsidRPr="006249F2">
            <w:rPr>
              <w:rFonts w:ascii="Arial" w:hAnsi="Arial" w:cs="Arial"/>
              <w:sz w:val="20"/>
              <w:szCs w:val="20"/>
            </w:rPr>
            <w:fldChar w:fldCharType="begin"/>
          </w:r>
          <w:r w:rsidRPr="006249F2">
            <w:rPr>
              <w:rFonts w:ascii="Arial" w:hAnsi="Arial" w:cs="Arial"/>
              <w:sz w:val="20"/>
              <w:szCs w:val="20"/>
            </w:rPr>
            <w:instrText xml:space="preserve"> NUMPAGES </w:instrText>
          </w:r>
          <w:r w:rsidRPr="006249F2">
            <w:rPr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Fonts w:ascii="Arial" w:hAnsi="Arial" w:cs="Arial"/>
              <w:noProof/>
              <w:sz w:val="20"/>
              <w:szCs w:val="20"/>
            </w:rPr>
            <w:t>3</w:t>
          </w:r>
          <w:r w:rsidRPr="006249F2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53644DDF" w14:textId="77777777" w:rsidR="00792839" w:rsidRDefault="007928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B8DCBC" w14:textId="77777777" w:rsidR="00792839" w:rsidRDefault="00792839" w:rsidP="006249F2">
      <w:pPr>
        <w:spacing w:after="0" w:line="240" w:lineRule="auto"/>
      </w:pPr>
      <w:r>
        <w:separator/>
      </w:r>
    </w:p>
  </w:footnote>
  <w:footnote w:type="continuationSeparator" w:id="0">
    <w:p w14:paraId="354E8752" w14:textId="77777777" w:rsidR="00792839" w:rsidRDefault="00792839" w:rsidP="006249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C50F8D" w14:textId="77777777" w:rsidR="00792839" w:rsidRDefault="00792839" w:rsidP="006249F2">
    <w:pPr>
      <w:pStyle w:val="Header"/>
      <w:jc w:val="right"/>
    </w:pPr>
    <w:r w:rsidRPr="006249F2">
      <w:rPr>
        <w:rFonts w:ascii="Calibri" w:eastAsia="Calibri" w:hAnsi="Calibri" w:cs="Times New Roman"/>
        <w:noProof/>
        <w:lang w:val="fr-CH" w:eastAsia="fr-CH"/>
      </w:rPr>
      <w:drawing>
        <wp:inline distT="0" distB="0" distL="0" distR="0" wp14:anchorId="44E15B37" wp14:editId="14751E48">
          <wp:extent cx="672864" cy="927100"/>
          <wp:effectExtent l="0" t="0" r="0" b="0"/>
          <wp:docPr id="2" name="Picture 2" descr="L:\13. Logo ACNO\New Logo\ANOC_logo_pri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:\13. Logo ACNO\New Logo\ANOC_logo_print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104" r="21508"/>
                  <a:stretch/>
                </pic:blipFill>
                <pic:spPr bwMode="auto">
                  <a:xfrm>
                    <a:off x="0" y="0"/>
                    <a:ext cx="673015" cy="92730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7F2721C" w14:textId="77777777" w:rsidR="00792839" w:rsidRDefault="00792839" w:rsidP="006249F2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189E90" w14:textId="77777777" w:rsidR="00792839" w:rsidRDefault="00792839" w:rsidP="006249F2">
    <w:pPr>
      <w:pStyle w:val="Header"/>
      <w:jc w:val="center"/>
    </w:pPr>
    <w:r w:rsidRPr="006249F2">
      <w:rPr>
        <w:rFonts w:ascii="Calibri" w:eastAsia="Calibri" w:hAnsi="Calibri" w:cs="Times New Roman"/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6C1766B4" wp14:editId="58CBEA38">
          <wp:simplePos x="0" y="0"/>
          <wp:positionH relativeFrom="column">
            <wp:posOffset>1856105</wp:posOffset>
          </wp:positionH>
          <wp:positionV relativeFrom="paragraph">
            <wp:posOffset>-60960</wp:posOffset>
          </wp:positionV>
          <wp:extent cx="2054860" cy="1539875"/>
          <wp:effectExtent l="0" t="0" r="0" b="0"/>
          <wp:wrapSquare wrapText="bothSides"/>
          <wp:docPr id="1" name="Picture 2" descr="L:\13. Logo ACNO\New Logo\ANOC_logo_pri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:\13. Logo ACNO\New Logo\ANOC_logo_pri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4860" cy="153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87F5B7" w14:textId="77777777" w:rsidR="00792839" w:rsidRDefault="00792839" w:rsidP="006249F2">
    <w:pPr>
      <w:pStyle w:val="Header"/>
      <w:jc w:val="center"/>
    </w:pPr>
  </w:p>
  <w:p w14:paraId="07EA73E8" w14:textId="77777777" w:rsidR="00792839" w:rsidRDefault="00792839" w:rsidP="006249F2">
    <w:pPr>
      <w:pStyle w:val="Header"/>
      <w:jc w:val="center"/>
    </w:pPr>
  </w:p>
  <w:p w14:paraId="486D39A9" w14:textId="77777777" w:rsidR="00792839" w:rsidRDefault="00792839" w:rsidP="006249F2">
    <w:pPr>
      <w:pStyle w:val="Header"/>
      <w:jc w:val="center"/>
    </w:pPr>
  </w:p>
  <w:p w14:paraId="2149F2F2" w14:textId="77777777" w:rsidR="00792839" w:rsidRDefault="00792839" w:rsidP="006249F2">
    <w:pPr>
      <w:pStyle w:val="Header"/>
      <w:jc w:val="center"/>
    </w:pPr>
  </w:p>
  <w:p w14:paraId="2CF9ECA1" w14:textId="77777777" w:rsidR="00792839" w:rsidRDefault="00792839" w:rsidP="006249F2">
    <w:pPr>
      <w:pStyle w:val="Header"/>
      <w:jc w:val="center"/>
    </w:pPr>
  </w:p>
  <w:p w14:paraId="0AF7B79B" w14:textId="77777777" w:rsidR="00792839" w:rsidRDefault="00792839" w:rsidP="006249F2">
    <w:pPr>
      <w:pStyle w:val="Header"/>
      <w:jc w:val="center"/>
    </w:pPr>
  </w:p>
  <w:p w14:paraId="5C4B63FD" w14:textId="77777777" w:rsidR="00792839" w:rsidRDefault="00792839" w:rsidP="006249F2">
    <w:pPr>
      <w:pStyle w:val="Header"/>
      <w:jc w:val="center"/>
    </w:pPr>
  </w:p>
  <w:p w14:paraId="5347C0F8" w14:textId="77777777" w:rsidR="00792839" w:rsidRDefault="00792839" w:rsidP="006249F2">
    <w:pPr>
      <w:pStyle w:val="Header"/>
      <w:jc w:val="center"/>
    </w:pPr>
  </w:p>
  <w:p w14:paraId="02C2BEB1" w14:textId="77777777" w:rsidR="00792839" w:rsidRDefault="00792839" w:rsidP="006249F2">
    <w:pPr>
      <w:pStyle w:val="Header"/>
      <w:jc w:val="center"/>
    </w:pPr>
  </w:p>
  <w:p w14:paraId="041A428E" w14:textId="77777777" w:rsidR="00792839" w:rsidRDefault="00792839" w:rsidP="006249F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B1A96"/>
    <w:multiLevelType w:val="hybridMultilevel"/>
    <w:tmpl w:val="61567B0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E075B"/>
    <w:multiLevelType w:val="hybridMultilevel"/>
    <w:tmpl w:val="ACA4BC62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96A0D0D"/>
    <w:multiLevelType w:val="hybridMultilevel"/>
    <w:tmpl w:val="C1820CF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210064"/>
    <w:multiLevelType w:val="hybridMultilevel"/>
    <w:tmpl w:val="5522726E"/>
    <w:lvl w:ilvl="0" w:tplc="0809000F">
      <w:start w:val="1"/>
      <w:numFmt w:val="decimal"/>
      <w:lvlText w:val="%1."/>
      <w:lvlJc w:val="left"/>
      <w:pPr>
        <w:ind w:left="1434" w:hanging="360"/>
      </w:pPr>
    </w:lvl>
    <w:lvl w:ilvl="1" w:tplc="08090019">
      <w:start w:val="1"/>
      <w:numFmt w:val="lowerLetter"/>
      <w:lvlText w:val="%2."/>
      <w:lvlJc w:val="left"/>
      <w:pPr>
        <w:ind w:left="2154" w:hanging="360"/>
      </w:pPr>
    </w:lvl>
    <w:lvl w:ilvl="2" w:tplc="0809001B">
      <w:start w:val="1"/>
      <w:numFmt w:val="lowerRoman"/>
      <w:lvlText w:val="%3."/>
      <w:lvlJc w:val="right"/>
      <w:pPr>
        <w:ind w:left="2874" w:hanging="180"/>
      </w:pPr>
    </w:lvl>
    <w:lvl w:ilvl="3" w:tplc="0809000F">
      <w:start w:val="1"/>
      <w:numFmt w:val="decimal"/>
      <w:lvlText w:val="%4."/>
      <w:lvlJc w:val="left"/>
      <w:pPr>
        <w:ind w:left="3594" w:hanging="360"/>
      </w:pPr>
    </w:lvl>
    <w:lvl w:ilvl="4" w:tplc="08090019">
      <w:start w:val="1"/>
      <w:numFmt w:val="lowerLetter"/>
      <w:lvlText w:val="%5."/>
      <w:lvlJc w:val="left"/>
      <w:pPr>
        <w:ind w:left="4314" w:hanging="360"/>
      </w:pPr>
    </w:lvl>
    <w:lvl w:ilvl="5" w:tplc="0809001B">
      <w:start w:val="1"/>
      <w:numFmt w:val="lowerRoman"/>
      <w:lvlText w:val="%6."/>
      <w:lvlJc w:val="right"/>
      <w:pPr>
        <w:ind w:left="5034" w:hanging="180"/>
      </w:pPr>
    </w:lvl>
    <w:lvl w:ilvl="6" w:tplc="0809000F">
      <w:start w:val="1"/>
      <w:numFmt w:val="decimal"/>
      <w:lvlText w:val="%7."/>
      <w:lvlJc w:val="left"/>
      <w:pPr>
        <w:ind w:left="5754" w:hanging="360"/>
      </w:pPr>
    </w:lvl>
    <w:lvl w:ilvl="7" w:tplc="08090019">
      <w:start w:val="1"/>
      <w:numFmt w:val="lowerLetter"/>
      <w:lvlText w:val="%8."/>
      <w:lvlJc w:val="left"/>
      <w:pPr>
        <w:ind w:left="6474" w:hanging="360"/>
      </w:pPr>
    </w:lvl>
    <w:lvl w:ilvl="8" w:tplc="0809001B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3B4F7613"/>
    <w:multiLevelType w:val="hybridMultilevel"/>
    <w:tmpl w:val="2F0E80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716129"/>
    <w:multiLevelType w:val="hybridMultilevel"/>
    <w:tmpl w:val="4B485F86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1B6155"/>
    <w:multiLevelType w:val="hybridMultilevel"/>
    <w:tmpl w:val="C024DF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B20DB6"/>
    <w:multiLevelType w:val="hybridMultilevel"/>
    <w:tmpl w:val="554A7E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8B732C"/>
    <w:multiLevelType w:val="hybridMultilevel"/>
    <w:tmpl w:val="5A84D8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A71235"/>
    <w:multiLevelType w:val="hybridMultilevel"/>
    <w:tmpl w:val="753607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5F475A"/>
    <w:multiLevelType w:val="hybridMultilevel"/>
    <w:tmpl w:val="278A64A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8839BE"/>
    <w:multiLevelType w:val="hybridMultilevel"/>
    <w:tmpl w:val="EE0490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A306C8"/>
    <w:multiLevelType w:val="hybridMultilevel"/>
    <w:tmpl w:val="8E723F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D75A8F"/>
    <w:multiLevelType w:val="hybridMultilevel"/>
    <w:tmpl w:val="8C9E3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45EE0"/>
    <w:multiLevelType w:val="hybridMultilevel"/>
    <w:tmpl w:val="EE5E4A4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8"/>
  </w:num>
  <w:num w:numId="4">
    <w:abstractNumId w:val="3"/>
  </w:num>
  <w:num w:numId="5">
    <w:abstractNumId w:val="10"/>
  </w:num>
  <w:num w:numId="6">
    <w:abstractNumId w:val="5"/>
  </w:num>
  <w:num w:numId="7">
    <w:abstractNumId w:val="13"/>
  </w:num>
  <w:num w:numId="8">
    <w:abstractNumId w:val="6"/>
  </w:num>
  <w:num w:numId="9">
    <w:abstractNumId w:val="0"/>
  </w:num>
  <w:num w:numId="10">
    <w:abstractNumId w:val="4"/>
  </w:num>
  <w:num w:numId="11">
    <w:abstractNumId w:val="12"/>
  </w:num>
  <w:num w:numId="12">
    <w:abstractNumId w:val="7"/>
  </w:num>
  <w:num w:numId="13">
    <w:abstractNumId w:val="9"/>
  </w:num>
  <w:num w:numId="14">
    <w:abstractNumId w:val="14"/>
  </w:num>
  <w:num w:numId="15">
    <w:abstractNumId w:val="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F2"/>
    <w:rsid w:val="00014D09"/>
    <w:rsid w:val="00065139"/>
    <w:rsid w:val="0007427D"/>
    <w:rsid w:val="00080B12"/>
    <w:rsid w:val="000A4F97"/>
    <w:rsid w:val="000B6D70"/>
    <w:rsid w:val="000C1694"/>
    <w:rsid w:val="000E31F6"/>
    <w:rsid w:val="00184624"/>
    <w:rsid w:val="001924C7"/>
    <w:rsid w:val="00196863"/>
    <w:rsid w:val="00214BB8"/>
    <w:rsid w:val="00226307"/>
    <w:rsid w:val="00242658"/>
    <w:rsid w:val="002568B1"/>
    <w:rsid w:val="002728AA"/>
    <w:rsid w:val="002E7FC3"/>
    <w:rsid w:val="00330C53"/>
    <w:rsid w:val="003715B5"/>
    <w:rsid w:val="003A5D59"/>
    <w:rsid w:val="003D5004"/>
    <w:rsid w:val="003D795F"/>
    <w:rsid w:val="00431DB9"/>
    <w:rsid w:val="00447666"/>
    <w:rsid w:val="0046037F"/>
    <w:rsid w:val="00460E32"/>
    <w:rsid w:val="00496222"/>
    <w:rsid w:val="00497D91"/>
    <w:rsid w:val="004A1E94"/>
    <w:rsid w:val="004A76D1"/>
    <w:rsid w:val="004B79ED"/>
    <w:rsid w:val="004D5ABA"/>
    <w:rsid w:val="004E7117"/>
    <w:rsid w:val="00511426"/>
    <w:rsid w:val="00570292"/>
    <w:rsid w:val="0058106C"/>
    <w:rsid w:val="005837CB"/>
    <w:rsid w:val="005B4211"/>
    <w:rsid w:val="005B7C6A"/>
    <w:rsid w:val="005E58AA"/>
    <w:rsid w:val="00604D13"/>
    <w:rsid w:val="006249F2"/>
    <w:rsid w:val="00651F89"/>
    <w:rsid w:val="00655605"/>
    <w:rsid w:val="00681DB1"/>
    <w:rsid w:val="00693683"/>
    <w:rsid w:val="00695CAA"/>
    <w:rsid w:val="006C0936"/>
    <w:rsid w:val="006D2B98"/>
    <w:rsid w:val="006D5110"/>
    <w:rsid w:val="006D7F61"/>
    <w:rsid w:val="006F4B41"/>
    <w:rsid w:val="007172C4"/>
    <w:rsid w:val="00740826"/>
    <w:rsid w:val="00777A2E"/>
    <w:rsid w:val="007841DE"/>
    <w:rsid w:val="00792839"/>
    <w:rsid w:val="007D4371"/>
    <w:rsid w:val="007D61E3"/>
    <w:rsid w:val="007D7491"/>
    <w:rsid w:val="007E7414"/>
    <w:rsid w:val="007F18ED"/>
    <w:rsid w:val="008111C9"/>
    <w:rsid w:val="00825E29"/>
    <w:rsid w:val="00833E8C"/>
    <w:rsid w:val="00840A57"/>
    <w:rsid w:val="00841E99"/>
    <w:rsid w:val="00872782"/>
    <w:rsid w:val="008770CE"/>
    <w:rsid w:val="008C6A86"/>
    <w:rsid w:val="008F0AB5"/>
    <w:rsid w:val="00951981"/>
    <w:rsid w:val="00A10703"/>
    <w:rsid w:val="00A76F20"/>
    <w:rsid w:val="00A83158"/>
    <w:rsid w:val="00A86D43"/>
    <w:rsid w:val="00A90C16"/>
    <w:rsid w:val="00AB2338"/>
    <w:rsid w:val="00AD4D00"/>
    <w:rsid w:val="00B13F8D"/>
    <w:rsid w:val="00B44D82"/>
    <w:rsid w:val="00B7559E"/>
    <w:rsid w:val="00B8172B"/>
    <w:rsid w:val="00BA0214"/>
    <w:rsid w:val="00BF0BBE"/>
    <w:rsid w:val="00BF37D0"/>
    <w:rsid w:val="00C95FE4"/>
    <w:rsid w:val="00CC21DF"/>
    <w:rsid w:val="00D024C4"/>
    <w:rsid w:val="00D115A2"/>
    <w:rsid w:val="00D51D77"/>
    <w:rsid w:val="00D55BD3"/>
    <w:rsid w:val="00D632BC"/>
    <w:rsid w:val="00D71BFD"/>
    <w:rsid w:val="00D723B2"/>
    <w:rsid w:val="00DC6534"/>
    <w:rsid w:val="00DF7AB2"/>
    <w:rsid w:val="00E13FDC"/>
    <w:rsid w:val="00E55423"/>
    <w:rsid w:val="00E6155A"/>
    <w:rsid w:val="00E61E0E"/>
    <w:rsid w:val="00E94797"/>
    <w:rsid w:val="00EF0CB9"/>
    <w:rsid w:val="00F32AA5"/>
    <w:rsid w:val="00F40185"/>
    <w:rsid w:val="00F61B3A"/>
    <w:rsid w:val="00F668AC"/>
    <w:rsid w:val="00F745B5"/>
    <w:rsid w:val="00F81962"/>
    <w:rsid w:val="00FD4DE5"/>
    <w:rsid w:val="00FE7F5D"/>
    <w:rsid w:val="1481363E"/>
    <w:rsid w:val="2A97B79A"/>
    <w:rsid w:val="38866A51"/>
    <w:rsid w:val="6A359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4:docId w14:val="482FFB6F"/>
  <w14:defaultImageDpi w14:val="300"/>
  <w15:docId w15:val="{1BD6B625-0B5B-4B11-8A81-1E3D05DC1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49F2"/>
    <w:pPr>
      <w:spacing w:after="200" w:line="276" w:lineRule="auto"/>
    </w:pPr>
    <w:rPr>
      <w:rFonts w:eastAsiaTheme="minorHAnsi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49F2"/>
    <w:pPr>
      <w:ind w:left="720"/>
      <w:contextualSpacing/>
    </w:pPr>
  </w:style>
  <w:style w:type="paragraph" w:customStyle="1" w:styleId="Default">
    <w:name w:val="Default"/>
    <w:basedOn w:val="Normal"/>
    <w:uiPriority w:val="99"/>
    <w:rsid w:val="006249F2"/>
    <w:pPr>
      <w:autoSpaceDE w:val="0"/>
      <w:autoSpaceDN w:val="0"/>
      <w:spacing w:after="0" w:line="240" w:lineRule="auto"/>
    </w:pPr>
    <w:rPr>
      <w:rFonts w:ascii="Verdana" w:hAnsi="Verdana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24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49F2"/>
    <w:rPr>
      <w:rFonts w:eastAsiaTheme="minorHAnsi"/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624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49F2"/>
    <w:rPr>
      <w:rFonts w:eastAsiaTheme="minorHAnsi"/>
      <w:sz w:val="22"/>
      <w:szCs w:val="22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49F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9F2"/>
    <w:rPr>
      <w:rFonts w:ascii="Lucida Grande" w:eastAsiaTheme="minorHAnsi" w:hAnsi="Lucida Grande" w:cs="Lucida Grande"/>
      <w:sz w:val="18"/>
      <w:szCs w:val="18"/>
      <w:lang w:val="en-GB" w:eastAsia="en-US"/>
    </w:rPr>
  </w:style>
  <w:style w:type="table" w:styleId="TableGrid">
    <w:name w:val="Table Grid"/>
    <w:basedOn w:val="TableNormal"/>
    <w:uiPriority w:val="59"/>
    <w:rsid w:val="006249F2"/>
    <w:rPr>
      <w:rFonts w:eastAsiaTheme="minorHAnsi"/>
      <w:sz w:val="22"/>
      <w:szCs w:val="22"/>
      <w:lang w:val="fr-CH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F0AB5"/>
    <w:rPr>
      <w:rFonts w:eastAsiaTheme="minorHAns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9E414A3C14E141AA2E85EC1E4CDFA2" ma:contentTypeVersion="11" ma:contentTypeDescription="Create a new document." ma:contentTypeScope="" ma:versionID="77aadce1e0c5d81e4fcc53c1356a1bff">
  <xsd:schema xmlns:xsd="http://www.w3.org/2001/XMLSchema" xmlns:xs="http://www.w3.org/2001/XMLSchema" xmlns:p="http://schemas.microsoft.com/office/2006/metadata/properties" xmlns:ns2="a9a70410-24ab-4683-91fd-6ef30158c88f" xmlns:ns3="fca5c6be-f132-43e6-8349-9f8df6e10476" targetNamespace="http://schemas.microsoft.com/office/2006/metadata/properties" ma:root="true" ma:fieldsID="39c5c6b286d07876c9af36d6732da2b8" ns2:_="" ns3:_="">
    <xsd:import namespace="a9a70410-24ab-4683-91fd-6ef30158c88f"/>
    <xsd:import namespace="fca5c6be-f132-43e6-8349-9f8df6e104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70410-24ab-4683-91fd-6ef30158c8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5c6be-f132-43e6-8349-9f8df6e1047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14D661-6F93-4996-9E9A-36281E801B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a70410-24ab-4683-91fd-6ef30158c88f"/>
    <ds:schemaRef ds:uri="fca5c6be-f132-43e6-8349-9f8df6e104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BB85B-970E-4CE2-B9A9-AEDD6DCC16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3B1477-FDF6-45D5-8FF9-A45BF77593D6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fca5c6be-f132-43e6-8349-9f8df6e10476"/>
    <ds:schemaRef ds:uri="a9a70410-24ab-4683-91fd-6ef30158c88f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718</Words>
  <Characters>4094</Characters>
  <Application>Microsoft Office Word</Application>
  <DocSecurity>0</DocSecurity>
  <Lines>34</Lines>
  <Paragraphs>9</Paragraphs>
  <ScaleCrop>false</ScaleCrop>
  <Company>ANOC</Company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Charrière</dc:creator>
  <cp:keywords/>
  <dc:description/>
  <cp:lastModifiedBy>Andres Santi</cp:lastModifiedBy>
  <cp:revision>6</cp:revision>
  <dcterms:created xsi:type="dcterms:W3CDTF">2020-12-17T09:33:00Z</dcterms:created>
  <dcterms:modified xsi:type="dcterms:W3CDTF">2021-01-07T11:59:00Z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0x010100279E414A3C14E141AA2E85EC1E4CDFA2</vt:lpwstr>
  </property>
</Properties>
</file>